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BEAAF" w14:textId="452C2875" w:rsidR="002A6A37" w:rsidRPr="006965F7" w:rsidRDefault="00953909">
      <w:pPr>
        <w:rPr>
          <w:rFonts w:ascii="ＭＳ ゴシック" w:hAnsi="ＭＳ ゴシック"/>
          <w:sz w:val="21"/>
          <w:szCs w:val="21"/>
        </w:rPr>
      </w:pPr>
      <w:r w:rsidRPr="006965F7">
        <w:rPr>
          <w:rFonts w:ascii="ＭＳ ゴシック" w:hAnsi="ＭＳ ゴシック" w:hint="eastAsia"/>
          <w:sz w:val="21"/>
          <w:szCs w:val="21"/>
        </w:rPr>
        <w:t>令和</w:t>
      </w:r>
      <w:r w:rsidR="002A6758">
        <w:rPr>
          <w:rFonts w:ascii="ＭＳ ゴシック" w:hAnsi="ＭＳ ゴシック" w:hint="eastAsia"/>
          <w:sz w:val="21"/>
          <w:szCs w:val="21"/>
        </w:rPr>
        <w:t>８</w:t>
      </w:r>
      <w:r w:rsidRPr="006965F7">
        <w:rPr>
          <w:rFonts w:ascii="ＭＳ ゴシック" w:hAnsi="ＭＳ ゴシック" w:hint="eastAsia"/>
          <w:sz w:val="21"/>
          <w:szCs w:val="21"/>
        </w:rPr>
        <w:t>年度募集要領</w:t>
      </w:r>
    </w:p>
    <w:p w14:paraId="2CD6F8DE" w14:textId="1BAEDBCC" w:rsidR="00953909" w:rsidRPr="00324305" w:rsidRDefault="00953909" w:rsidP="00122EE3">
      <w:pPr>
        <w:jc w:val="center"/>
        <w:rPr>
          <w:rFonts w:ascii="ＭＳ ゴシック" w:hAnsi="ＭＳ ゴシック"/>
          <w:sz w:val="40"/>
          <w:szCs w:val="40"/>
        </w:rPr>
      </w:pPr>
      <w:r w:rsidRPr="00324305">
        <w:rPr>
          <w:rFonts w:ascii="ＭＳ ゴシック" w:hAnsi="ＭＳ ゴシック" w:hint="eastAsia"/>
          <w:sz w:val="40"/>
          <w:szCs w:val="40"/>
        </w:rPr>
        <w:t>介助</w:t>
      </w:r>
      <w:r w:rsidR="00534AF2" w:rsidRPr="00324305">
        <w:rPr>
          <w:rFonts w:ascii="ＭＳ ゴシック" w:hAnsi="ＭＳ ゴシック" w:hint="eastAsia"/>
          <w:sz w:val="40"/>
          <w:szCs w:val="40"/>
        </w:rPr>
        <w:t>職員</w:t>
      </w:r>
      <w:r w:rsidRPr="00324305">
        <w:rPr>
          <w:rFonts w:ascii="ＭＳ ゴシック" w:hAnsi="ＭＳ ゴシック" w:hint="eastAsia"/>
          <w:sz w:val="40"/>
          <w:szCs w:val="40"/>
        </w:rPr>
        <w:t>の募集</w:t>
      </w:r>
    </w:p>
    <w:p w14:paraId="510E704D" w14:textId="77777777" w:rsidR="00EE35B8" w:rsidRDefault="00EE35B8" w:rsidP="006965F7">
      <w:pPr>
        <w:ind w:firstLineChars="3000" w:firstLine="6300"/>
        <w:rPr>
          <w:rFonts w:ascii="ＭＳ ゴシック" w:hAnsi="ＭＳ ゴシック"/>
          <w:sz w:val="21"/>
          <w:szCs w:val="21"/>
        </w:rPr>
      </w:pPr>
    </w:p>
    <w:p w14:paraId="42CE06C2" w14:textId="71A48EFD" w:rsidR="00953909" w:rsidRPr="006965F7" w:rsidRDefault="00953909" w:rsidP="006965F7">
      <w:pPr>
        <w:ind w:firstLineChars="3000" w:firstLine="6300"/>
        <w:rPr>
          <w:rFonts w:ascii="ＭＳ ゴシック" w:hAnsi="ＭＳ ゴシック"/>
          <w:sz w:val="21"/>
          <w:szCs w:val="21"/>
        </w:rPr>
      </w:pPr>
      <w:r w:rsidRPr="006965F7">
        <w:rPr>
          <w:rFonts w:ascii="ＭＳ ゴシック" w:hAnsi="ＭＳ ゴシック" w:hint="eastAsia"/>
          <w:sz w:val="21"/>
          <w:szCs w:val="21"/>
        </w:rPr>
        <w:t>青森県立青森第一高等養護学校</w:t>
      </w:r>
    </w:p>
    <w:p w14:paraId="74E6196A" w14:textId="77777777" w:rsidR="00953909" w:rsidRPr="006965F7" w:rsidRDefault="00953909">
      <w:pPr>
        <w:rPr>
          <w:rFonts w:ascii="HG丸ｺﾞｼｯｸM-PRO" w:eastAsia="HG丸ｺﾞｼｯｸM-PRO" w:hAnsi="HG丸ｺﾞｼｯｸM-PRO"/>
          <w:sz w:val="21"/>
          <w:szCs w:val="21"/>
        </w:rPr>
      </w:pPr>
    </w:p>
    <w:p w14:paraId="3A69E8A6" w14:textId="77777777" w:rsidR="00953909" w:rsidRPr="006965F7" w:rsidRDefault="00953909">
      <w:pPr>
        <w:rPr>
          <w:rFonts w:ascii="HG丸ｺﾞｼｯｸM-PRO" w:eastAsia="HG丸ｺﾞｼｯｸM-PRO" w:hAnsi="HG丸ｺﾞｼｯｸM-PRO"/>
          <w:sz w:val="21"/>
          <w:szCs w:val="21"/>
        </w:rPr>
      </w:pPr>
    </w:p>
    <w:p w14:paraId="0C0F0CF0" w14:textId="77777777" w:rsidR="00953909" w:rsidRPr="006965F7" w:rsidRDefault="00953909">
      <w:pPr>
        <w:rPr>
          <w:rFonts w:ascii="ＭＳ ゴシック" w:hAnsi="ＭＳ ゴシック"/>
          <w:sz w:val="21"/>
          <w:szCs w:val="21"/>
        </w:rPr>
      </w:pPr>
      <w:r w:rsidRPr="006965F7">
        <w:rPr>
          <w:rFonts w:ascii="ＭＳ ゴシック" w:hAnsi="ＭＳ ゴシック" w:hint="eastAsia"/>
          <w:sz w:val="21"/>
          <w:szCs w:val="21"/>
        </w:rPr>
        <w:t>１　募集期間</w:t>
      </w:r>
    </w:p>
    <w:p w14:paraId="3C691D2E" w14:textId="614437BC" w:rsidR="00953909" w:rsidRPr="006965F7" w:rsidRDefault="00953909">
      <w:pPr>
        <w:rPr>
          <w:rFonts w:ascii="ＭＳ ゴシック" w:hAnsi="ＭＳ ゴシック"/>
          <w:sz w:val="21"/>
          <w:szCs w:val="21"/>
        </w:rPr>
      </w:pPr>
      <w:r w:rsidRPr="006965F7">
        <w:rPr>
          <w:rFonts w:ascii="ＭＳ ゴシック" w:hAnsi="ＭＳ ゴシック" w:hint="eastAsia"/>
          <w:sz w:val="21"/>
          <w:szCs w:val="21"/>
        </w:rPr>
        <w:t xml:space="preserve">　　</w:t>
      </w:r>
      <w:r w:rsidR="008C6DDA" w:rsidRPr="006965F7">
        <w:rPr>
          <w:rFonts w:ascii="ＭＳ ゴシック" w:hAnsi="ＭＳ ゴシック" w:hint="eastAsia"/>
          <w:sz w:val="21"/>
          <w:szCs w:val="21"/>
        </w:rPr>
        <w:t>随時受付（</w:t>
      </w:r>
      <w:r w:rsidR="001033A0">
        <w:rPr>
          <w:rFonts w:ascii="ＭＳ ゴシック" w:hAnsi="ＭＳ ゴシック" w:hint="eastAsia"/>
          <w:sz w:val="21"/>
          <w:szCs w:val="21"/>
        </w:rPr>
        <w:t>応募の状況によって</w:t>
      </w:r>
      <w:r w:rsidR="008C6DDA" w:rsidRPr="006965F7">
        <w:rPr>
          <w:rFonts w:ascii="ＭＳ ゴシック" w:hAnsi="ＭＳ ゴシック" w:hint="eastAsia"/>
          <w:sz w:val="21"/>
          <w:szCs w:val="21"/>
        </w:rPr>
        <w:t>予告なく募集を終了します。</w:t>
      </w:r>
      <w:r w:rsidR="00F03358" w:rsidRPr="006965F7">
        <w:rPr>
          <w:rFonts w:ascii="ＭＳ ゴシック" w:hAnsi="ＭＳ ゴシック" w:hint="eastAsia"/>
          <w:sz w:val="21"/>
          <w:szCs w:val="21"/>
        </w:rPr>
        <w:t>）</w:t>
      </w:r>
    </w:p>
    <w:p w14:paraId="5C08DDA6" w14:textId="77777777" w:rsidR="00F94E85" w:rsidRDefault="00F94E85">
      <w:pPr>
        <w:rPr>
          <w:rFonts w:ascii="ＭＳ ゴシック" w:hAnsi="ＭＳ ゴシック"/>
          <w:sz w:val="21"/>
          <w:szCs w:val="21"/>
        </w:rPr>
      </w:pPr>
    </w:p>
    <w:p w14:paraId="27914B86" w14:textId="7B03CE28" w:rsidR="00953909" w:rsidRPr="006965F7" w:rsidRDefault="00953909">
      <w:pPr>
        <w:rPr>
          <w:rFonts w:ascii="ＭＳ ゴシック" w:hAnsi="ＭＳ ゴシック"/>
          <w:sz w:val="21"/>
          <w:szCs w:val="21"/>
        </w:rPr>
      </w:pPr>
      <w:r w:rsidRPr="006965F7">
        <w:rPr>
          <w:rFonts w:ascii="ＭＳ ゴシック" w:hAnsi="ＭＳ ゴシック" w:hint="eastAsia"/>
          <w:sz w:val="21"/>
          <w:szCs w:val="21"/>
        </w:rPr>
        <w:t>２　職務内容及び勤務条件</w:t>
      </w:r>
    </w:p>
    <w:p w14:paraId="0C0B170B" w14:textId="2E77D5A5" w:rsidR="00953909" w:rsidRPr="006965F7" w:rsidRDefault="00953909">
      <w:pPr>
        <w:rPr>
          <w:rFonts w:ascii="ＭＳ ゴシック" w:hAnsi="ＭＳ ゴシック"/>
          <w:sz w:val="21"/>
          <w:szCs w:val="21"/>
        </w:rPr>
      </w:pPr>
      <w:r w:rsidRPr="006965F7">
        <w:rPr>
          <w:rFonts w:ascii="ＭＳ ゴシック" w:hAnsi="ＭＳ ゴシック" w:hint="eastAsia"/>
          <w:sz w:val="21"/>
          <w:szCs w:val="21"/>
        </w:rPr>
        <w:t>（１）職務内容</w:t>
      </w:r>
    </w:p>
    <w:p w14:paraId="207FBFCA" w14:textId="663EDB84" w:rsidR="00953909" w:rsidRPr="006965F7" w:rsidRDefault="00953909">
      <w:pPr>
        <w:rPr>
          <w:rFonts w:ascii="ＭＳ ゴシック" w:hAnsi="ＭＳ ゴシック"/>
          <w:sz w:val="21"/>
          <w:szCs w:val="21"/>
        </w:rPr>
      </w:pPr>
      <w:r w:rsidRPr="006965F7">
        <w:rPr>
          <w:rFonts w:ascii="ＭＳ ゴシック" w:hAnsi="ＭＳ ゴシック" w:hint="eastAsia"/>
          <w:sz w:val="21"/>
          <w:szCs w:val="21"/>
        </w:rPr>
        <w:t xml:space="preserve">　　</w:t>
      </w:r>
      <w:r w:rsidR="002F1DF1" w:rsidRPr="006965F7">
        <w:rPr>
          <w:rFonts w:ascii="ＭＳ ゴシック" w:hAnsi="ＭＳ ゴシック" w:hint="eastAsia"/>
          <w:sz w:val="21"/>
          <w:szCs w:val="21"/>
        </w:rPr>
        <w:t xml:space="preserve">①　</w:t>
      </w:r>
      <w:r w:rsidRPr="006965F7">
        <w:rPr>
          <w:rFonts w:ascii="ＭＳ ゴシック" w:hAnsi="ＭＳ ゴシック" w:hint="eastAsia"/>
          <w:sz w:val="21"/>
          <w:szCs w:val="21"/>
        </w:rPr>
        <w:t>登下校時等における生徒の介助</w:t>
      </w:r>
    </w:p>
    <w:p w14:paraId="5FED6419" w14:textId="63FFD5E1" w:rsidR="00953909" w:rsidRPr="006965F7" w:rsidRDefault="00953909">
      <w:pPr>
        <w:rPr>
          <w:rFonts w:ascii="ＭＳ ゴシック" w:hAnsi="ＭＳ ゴシック"/>
          <w:sz w:val="21"/>
          <w:szCs w:val="21"/>
        </w:rPr>
      </w:pPr>
      <w:r w:rsidRPr="006965F7">
        <w:rPr>
          <w:rFonts w:ascii="ＭＳ ゴシック" w:hAnsi="ＭＳ ゴシック" w:hint="eastAsia"/>
          <w:sz w:val="21"/>
          <w:szCs w:val="21"/>
        </w:rPr>
        <w:t xml:space="preserve">　　</w:t>
      </w:r>
      <w:r w:rsidR="002F1DF1" w:rsidRPr="006965F7">
        <w:rPr>
          <w:rFonts w:ascii="ＭＳ ゴシック" w:hAnsi="ＭＳ ゴシック" w:hint="eastAsia"/>
          <w:sz w:val="21"/>
          <w:szCs w:val="21"/>
        </w:rPr>
        <w:t xml:space="preserve">②　</w:t>
      </w:r>
      <w:r w:rsidRPr="006965F7">
        <w:rPr>
          <w:rFonts w:ascii="ＭＳ ゴシック" w:hAnsi="ＭＳ ゴシック" w:hint="eastAsia"/>
          <w:sz w:val="21"/>
          <w:szCs w:val="21"/>
        </w:rPr>
        <w:t>生徒の教室間等の移動の介助</w:t>
      </w:r>
    </w:p>
    <w:p w14:paraId="31260A5E" w14:textId="3636CC78" w:rsidR="00953909" w:rsidRPr="006965F7" w:rsidRDefault="00953909">
      <w:pPr>
        <w:rPr>
          <w:rFonts w:ascii="ＭＳ ゴシック" w:hAnsi="ＭＳ ゴシック"/>
          <w:sz w:val="21"/>
          <w:szCs w:val="21"/>
        </w:rPr>
      </w:pPr>
      <w:r w:rsidRPr="006965F7">
        <w:rPr>
          <w:rFonts w:ascii="ＭＳ ゴシック" w:hAnsi="ＭＳ ゴシック" w:hint="eastAsia"/>
          <w:sz w:val="21"/>
          <w:szCs w:val="21"/>
        </w:rPr>
        <w:t xml:space="preserve">　　</w:t>
      </w:r>
      <w:r w:rsidR="002F1DF1" w:rsidRPr="006965F7">
        <w:rPr>
          <w:rFonts w:ascii="ＭＳ ゴシック" w:hAnsi="ＭＳ ゴシック" w:hint="eastAsia"/>
          <w:sz w:val="21"/>
          <w:szCs w:val="21"/>
        </w:rPr>
        <w:t xml:space="preserve">③　</w:t>
      </w:r>
      <w:r w:rsidRPr="006965F7">
        <w:rPr>
          <w:rFonts w:ascii="ＭＳ ゴシック" w:hAnsi="ＭＳ ゴシック" w:hint="eastAsia"/>
          <w:sz w:val="21"/>
          <w:szCs w:val="21"/>
        </w:rPr>
        <w:t>生徒の衣服、補装具等の着脱の介助</w:t>
      </w:r>
    </w:p>
    <w:p w14:paraId="1B689895" w14:textId="4223C5E9" w:rsidR="00953909" w:rsidRPr="006965F7" w:rsidRDefault="00953909">
      <w:pPr>
        <w:rPr>
          <w:rFonts w:ascii="ＭＳ ゴシック" w:hAnsi="ＭＳ ゴシック"/>
          <w:sz w:val="21"/>
          <w:szCs w:val="21"/>
        </w:rPr>
      </w:pPr>
      <w:r w:rsidRPr="006965F7">
        <w:rPr>
          <w:rFonts w:ascii="ＭＳ ゴシック" w:hAnsi="ＭＳ ゴシック" w:hint="eastAsia"/>
          <w:sz w:val="21"/>
          <w:szCs w:val="21"/>
        </w:rPr>
        <w:t xml:space="preserve">　　</w:t>
      </w:r>
      <w:r w:rsidR="002F1DF1" w:rsidRPr="006965F7">
        <w:rPr>
          <w:rFonts w:ascii="ＭＳ ゴシック" w:hAnsi="ＭＳ ゴシック" w:hint="eastAsia"/>
          <w:sz w:val="21"/>
          <w:szCs w:val="21"/>
        </w:rPr>
        <w:t xml:space="preserve">④　</w:t>
      </w:r>
      <w:r w:rsidRPr="006965F7">
        <w:rPr>
          <w:rFonts w:ascii="ＭＳ ゴシック" w:hAnsi="ＭＳ ゴシック" w:hint="eastAsia"/>
          <w:sz w:val="21"/>
          <w:szCs w:val="21"/>
        </w:rPr>
        <w:t>生徒の用便等、日常行動に対する介助</w:t>
      </w:r>
    </w:p>
    <w:p w14:paraId="16B25D34" w14:textId="647FC310" w:rsidR="00953909" w:rsidRPr="006965F7" w:rsidRDefault="00953909">
      <w:pPr>
        <w:rPr>
          <w:rFonts w:ascii="ＭＳ ゴシック" w:hAnsi="ＭＳ ゴシック"/>
          <w:sz w:val="21"/>
          <w:szCs w:val="21"/>
        </w:rPr>
      </w:pPr>
      <w:r w:rsidRPr="006965F7">
        <w:rPr>
          <w:rFonts w:ascii="ＭＳ ゴシック" w:hAnsi="ＭＳ ゴシック" w:hint="eastAsia"/>
          <w:sz w:val="21"/>
          <w:szCs w:val="21"/>
        </w:rPr>
        <w:t xml:space="preserve">　　</w:t>
      </w:r>
      <w:r w:rsidR="002F1DF1" w:rsidRPr="006965F7">
        <w:rPr>
          <w:rFonts w:ascii="ＭＳ ゴシック" w:hAnsi="ＭＳ ゴシック" w:hint="eastAsia"/>
          <w:sz w:val="21"/>
          <w:szCs w:val="21"/>
        </w:rPr>
        <w:t xml:space="preserve">⑤　</w:t>
      </w:r>
      <w:r w:rsidRPr="006965F7">
        <w:rPr>
          <w:rFonts w:ascii="ＭＳ ゴシック" w:hAnsi="ＭＳ ゴシック" w:hint="eastAsia"/>
          <w:sz w:val="21"/>
          <w:szCs w:val="21"/>
        </w:rPr>
        <w:t>校外学習等（修学旅行を除く）における生徒の引率補助</w:t>
      </w:r>
    </w:p>
    <w:p w14:paraId="53AE5BE5" w14:textId="1F5625C9" w:rsidR="00953909" w:rsidRPr="006965F7" w:rsidRDefault="00953909">
      <w:pPr>
        <w:rPr>
          <w:rFonts w:ascii="ＭＳ ゴシック" w:hAnsi="ＭＳ ゴシック"/>
          <w:sz w:val="21"/>
          <w:szCs w:val="21"/>
        </w:rPr>
      </w:pPr>
      <w:r w:rsidRPr="006965F7">
        <w:rPr>
          <w:rFonts w:ascii="ＭＳ ゴシック" w:hAnsi="ＭＳ ゴシック" w:hint="eastAsia"/>
          <w:sz w:val="21"/>
          <w:szCs w:val="21"/>
        </w:rPr>
        <w:t xml:space="preserve">　　</w:t>
      </w:r>
      <w:r w:rsidR="002F1DF1" w:rsidRPr="006965F7">
        <w:rPr>
          <w:rFonts w:ascii="ＭＳ ゴシック" w:hAnsi="ＭＳ ゴシック" w:hint="eastAsia"/>
          <w:sz w:val="21"/>
          <w:szCs w:val="21"/>
        </w:rPr>
        <w:t xml:space="preserve">⑥　</w:t>
      </w:r>
      <w:r w:rsidRPr="006965F7">
        <w:rPr>
          <w:rFonts w:ascii="ＭＳ ゴシック" w:hAnsi="ＭＳ ゴシック" w:hint="eastAsia"/>
          <w:sz w:val="21"/>
          <w:szCs w:val="21"/>
        </w:rPr>
        <w:t>その他校長が必要と認める業務</w:t>
      </w:r>
    </w:p>
    <w:p w14:paraId="63084F62" w14:textId="581CB493" w:rsidR="00953909" w:rsidRPr="006965F7" w:rsidRDefault="00953909">
      <w:pPr>
        <w:rPr>
          <w:rFonts w:ascii="ＭＳ ゴシック" w:hAnsi="ＭＳ ゴシック"/>
          <w:sz w:val="21"/>
          <w:szCs w:val="21"/>
        </w:rPr>
      </w:pPr>
      <w:r w:rsidRPr="006965F7">
        <w:rPr>
          <w:rFonts w:ascii="ＭＳ ゴシック" w:hAnsi="ＭＳ ゴシック" w:hint="eastAsia"/>
          <w:sz w:val="21"/>
          <w:szCs w:val="21"/>
        </w:rPr>
        <w:t>（２）勤務条件</w:t>
      </w:r>
    </w:p>
    <w:p w14:paraId="50DA51B8" w14:textId="315F01DB" w:rsidR="00953909" w:rsidRPr="006965F7" w:rsidRDefault="00953909">
      <w:pPr>
        <w:rPr>
          <w:rFonts w:ascii="ＭＳ ゴシック" w:hAnsi="ＭＳ ゴシック"/>
          <w:sz w:val="21"/>
          <w:szCs w:val="21"/>
        </w:rPr>
      </w:pPr>
      <w:r w:rsidRPr="006965F7">
        <w:rPr>
          <w:rFonts w:ascii="ＭＳ ゴシック" w:hAnsi="ＭＳ ゴシック" w:hint="eastAsia"/>
          <w:sz w:val="21"/>
          <w:szCs w:val="21"/>
        </w:rPr>
        <w:t xml:space="preserve">　　</w:t>
      </w:r>
      <w:r w:rsidR="008C6DDA" w:rsidRPr="006965F7">
        <w:rPr>
          <w:rFonts w:ascii="ＭＳ ゴシック" w:hAnsi="ＭＳ ゴシック" w:hint="eastAsia"/>
          <w:sz w:val="21"/>
          <w:szCs w:val="21"/>
        </w:rPr>
        <w:t xml:space="preserve">①　</w:t>
      </w:r>
      <w:r w:rsidRPr="000112C4">
        <w:rPr>
          <w:rFonts w:ascii="ＭＳ ゴシック" w:hAnsi="ＭＳ ゴシック" w:hint="eastAsia"/>
          <w:kern w:val="0"/>
          <w:sz w:val="21"/>
          <w:szCs w:val="21"/>
        </w:rPr>
        <w:t>職</w:t>
      </w:r>
      <w:r w:rsidR="000112C4">
        <w:rPr>
          <w:rFonts w:ascii="ＭＳ ゴシック" w:hAnsi="ＭＳ ゴシック" w:hint="eastAsia"/>
          <w:kern w:val="0"/>
          <w:sz w:val="21"/>
          <w:szCs w:val="21"/>
        </w:rPr>
        <w:t xml:space="preserve"> </w:t>
      </w:r>
      <w:r w:rsidR="000112C4">
        <w:rPr>
          <w:rFonts w:ascii="ＭＳ ゴシック" w:hAnsi="ＭＳ ゴシック"/>
          <w:kern w:val="0"/>
          <w:sz w:val="21"/>
          <w:szCs w:val="21"/>
        </w:rPr>
        <w:t xml:space="preserve">      </w:t>
      </w:r>
      <w:r w:rsidRPr="000112C4">
        <w:rPr>
          <w:rFonts w:ascii="ＭＳ ゴシック" w:hAnsi="ＭＳ ゴシック" w:hint="eastAsia"/>
          <w:kern w:val="0"/>
          <w:sz w:val="21"/>
          <w:szCs w:val="21"/>
        </w:rPr>
        <w:t>名</w:t>
      </w:r>
      <w:r w:rsidRPr="006965F7">
        <w:rPr>
          <w:rFonts w:ascii="ＭＳ ゴシック" w:hAnsi="ＭＳ ゴシック" w:hint="eastAsia"/>
          <w:sz w:val="21"/>
          <w:szCs w:val="21"/>
        </w:rPr>
        <w:t xml:space="preserve">　</w:t>
      </w:r>
      <w:r w:rsidR="00B12A47" w:rsidRPr="006965F7">
        <w:rPr>
          <w:rFonts w:ascii="ＭＳ ゴシック" w:hAnsi="ＭＳ ゴシック" w:hint="eastAsia"/>
          <w:sz w:val="21"/>
          <w:szCs w:val="21"/>
        </w:rPr>
        <w:t xml:space="preserve">　</w:t>
      </w:r>
      <w:r w:rsidRPr="006965F7">
        <w:rPr>
          <w:rFonts w:ascii="ＭＳ ゴシック" w:hAnsi="ＭＳ ゴシック" w:hint="eastAsia"/>
          <w:sz w:val="21"/>
          <w:szCs w:val="21"/>
        </w:rPr>
        <w:t>介助</w:t>
      </w:r>
      <w:r w:rsidR="00534AF2" w:rsidRPr="006965F7">
        <w:rPr>
          <w:rFonts w:ascii="ＭＳ ゴシック" w:hAnsi="ＭＳ ゴシック" w:hint="eastAsia"/>
          <w:sz w:val="21"/>
          <w:szCs w:val="21"/>
        </w:rPr>
        <w:t>職員</w:t>
      </w:r>
    </w:p>
    <w:p w14:paraId="627DE7FE" w14:textId="5BA2CCD6" w:rsidR="00953909" w:rsidRDefault="00953909" w:rsidP="006965F7">
      <w:pPr>
        <w:rPr>
          <w:rFonts w:ascii="ＭＳ ゴシック" w:hAnsi="ＭＳ ゴシック"/>
          <w:sz w:val="21"/>
          <w:szCs w:val="21"/>
        </w:rPr>
      </w:pPr>
      <w:r w:rsidRPr="006965F7">
        <w:rPr>
          <w:rFonts w:ascii="ＭＳ ゴシック" w:hAnsi="ＭＳ ゴシック" w:hint="eastAsia"/>
          <w:sz w:val="21"/>
          <w:szCs w:val="21"/>
        </w:rPr>
        <w:t xml:space="preserve">　　</w:t>
      </w:r>
      <w:r w:rsidR="000112C4">
        <w:rPr>
          <w:rFonts w:ascii="ＭＳ ゴシック" w:hAnsi="ＭＳ ゴシック" w:hint="eastAsia"/>
          <w:sz w:val="21"/>
          <w:szCs w:val="21"/>
        </w:rPr>
        <w:t>②</w:t>
      </w:r>
      <w:r w:rsidR="008C6DDA" w:rsidRPr="006965F7">
        <w:rPr>
          <w:rFonts w:ascii="ＭＳ ゴシック" w:hAnsi="ＭＳ ゴシック" w:hint="eastAsia"/>
          <w:sz w:val="21"/>
          <w:szCs w:val="21"/>
        </w:rPr>
        <w:t xml:space="preserve">　</w:t>
      </w:r>
      <w:r w:rsidR="00F03358" w:rsidRPr="000112C4">
        <w:rPr>
          <w:rFonts w:ascii="ＭＳ ゴシック" w:hAnsi="ＭＳ ゴシック" w:hint="eastAsia"/>
          <w:kern w:val="0"/>
          <w:sz w:val="21"/>
          <w:szCs w:val="21"/>
        </w:rPr>
        <w:t>任</w:t>
      </w:r>
      <w:r w:rsidR="000112C4">
        <w:rPr>
          <w:rFonts w:ascii="ＭＳ ゴシック" w:hAnsi="ＭＳ ゴシック" w:hint="eastAsia"/>
          <w:kern w:val="0"/>
          <w:sz w:val="21"/>
          <w:szCs w:val="21"/>
        </w:rPr>
        <w:t xml:space="preserve"> </w:t>
      </w:r>
      <w:r w:rsidR="00F03358" w:rsidRPr="000112C4">
        <w:rPr>
          <w:rFonts w:ascii="ＭＳ ゴシック" w:hAnsi="ＭＳ ゴシック" w:hint="eastAsia"/>
          <w:kern w:val="0"/>
          <w:sz w:val="21"/>
          <w:szCs w:val="21"/>
        </w:rPr>
        <w:t>用</w:t>
      </w:r>
      <w:r w:rsidR="000112C4">
        <w:rPr>
          <w:rFonts w:ascii="ＭＳ ゴシック" w:hAnsi="ＭＳ ゴシック" w:hint="eastAsia"/>
          <w:kern w:val="0"/>
          <w:sz w:val="21"/>
          <w:szCs w:val="21"/>
        </w:rPr>
        <w:t xml:space="preserve"> </w:t>
      </w:r>
      <w:r w:rsidR="00F03358" w:rsidRPr="000112C4">
        <w:rPr>
          <w:rFonts w:ascii="ＭＳ ゴシック" w:hAnsi="ＭＳ ゴシック" w:hint="eastAsia"/>
          <w:kern w:val="0"/>
          <w:sz w:val="21"/>
          <w:szCs w:val="21"/>
        </w:rPr>
        <w:t>期</w:t>
      </w:r>
      <w:r w:rsidR="000112C4">
        <w:rPr>
          <w:rFonts w:ascii="ＭＳ ゴシック" w:hAnsi="ＭＳ ゴシック" w:hint="eastAsia"/>
          <w:kern w:val="0"/>
          <w:sz w:val="21"/>
          <w:szCs w:val="21"/>
        </w:rPr>
        <w:t xml:space="preserve"> </w:t>
      </w:r>
      <w:r w:rsidR="00F03358" w:rsidRPr="000112C4">
        <w:rPr>
          <w:rFonts w:ascii="ＭＳ ゴシック" w:hAnsi="ＭＳ ゴシック" w:hint="eastAsia"/>
          <w:kern w:val="0"/>
          <w:sz w:val="21"/>
          <w:szCs w:val="21"/>
        </w:rPr>
        <w:t>間</w:t>
      </w:r>
      <w:r w:rsidRPr="006965F7">
        <w:rPr>
          <w:rFonts w:ascii="ＭＳ ゴシック" w:hAnsi="ＭＳ ゴシック" w:hint="eastAsia"/>
          <w:sz w:val="21"/>
          <w:szCs w:val="21"/>
        </w:rPr>
        <w:t xml:space="preserve">　</w:t>
      </w:r>
      <w:r w:rsidR="000112C4">
        <w:rPr>
          <w:rFonts w:ascii="ＭＳ ゴシック" w:hAnsi="ＭＳ ゴシック" w:hint="eastAsia"/>
          <w:sz w:val="21"/>
          <w:szCs w:val="21"/>
        </w:rPr>
        <w:t xml:space="preserve">　</w:t>
      </w:r>
      <w:r w:rsidRPr="006965F7">
        <w:rPr>
          <w:rFonts w:ascii="ＭＳ ゴシック" w:hAnsi="ＭＳ ゴシック" w:hint="eastAsia"/>
          <w:sz w:val="21"/>
          <w:szCs w:val="21"/>
        </w:rPr>
        <w:t>令和</w:t>
      </w:r>
      <w:r w:rsidR="002A6758">
        <w:rPr>
          <w:rFonts w:ascii="ＭＳ ゴシック" w:hAnsi="ＭＳ ゴシック" w:hint="eastAsia"/>
          <w:sz w:val="21"/>
          <w:szCs w:val="21"/>
        </w:rPr>
        <w:t>８</w:t>
      </w:r>
      <w:r w:rsidRPr="006965F7">
        <w:rPr>
          <w:rFonts w:ascii="ＭＳ ゴシック" w:hAnsi="ＭＳ ゴシック" w:hint="eastAsia"/>
          <w:sz w:val="21"/>
          <w:szCs w:val="21"/>
        </w:rPr>
        <w:t>年４月</w:t>
      </w:r>
      <w:r w:rsidR="00F504DA">
        <w:rPr>
          <w:rFonts w:ascii="ＭＳ ゴシック" w:hAnsi="ＭＳ ゴシック" w:hint="eastAsia"/>
          <w:sz w:val="21"/>
          <w:szCs w:val="21"/>
        </w:rPr>
        <w:t>１</w:t>
      </w:r>
      <w:r w:rsidRPr="006965F7">
        <w:rPr>
          <w:rFonts w:ascii="ＭＳ ゴシック" w:hAnsi="ＭＳ ゴシック" w:hint="eastAsia"/>
          <w:sz w:val="21"/>
          <w:szCs w:val="21"/>
        </w:rPr>
        <w:t>日から令和</w:t>
      </w:r>
      <w:r w:rsidR="002A6758">
        <w:rPr>
          <w:rFonts w:ascii="ＭＳ ゴシック" w:hAnsi="ＭＳ ゴシック" w:hint="eastAsia"/>
          <w:sz w:val="21"/>
          <w:szCs w:val="21"/>
        </w:rPr>
        <w:t>８</w:t>
      </w:r>
      <w:r w:rsidR="004F466F" w:rsidRPr="006965F7">
        <w:rPr>
          <w:rFonts w:ascii="ＭＳ ゴシック" w:hAnsi="ＭＳ ゴシック" w:hint="eastAsia"/>
          <w:sz w:val="21"/>
          <w:szCs w:val="21"/>
        </w:rPr>
        <w:t>年７月</w:t>
      </w:r>
      <w:r w:rsidR="00DC12AF">
        <w:rPr>
          <w:rFonts w:ascii="ＭＳ ゴシック" w:hAnsi="ＭＳ ゴシック" w:hint="eastAsia"/>
          <w:sz w:val="21"/>
          <w:szCs w:val="21"/>
        </w:rPr>
        <w:t>２</w:t>
      </w:r>
      <w:r w:rsidR="008307DF">
        <w:rPr>
          <w:rFonts w:ascii="ＭＳ ゴシック" w:hAnsi="ＭＳ ゴシック" w:hint="eastAsia"/>
          <w:sz w:val="21"/>
          <w:szCs w:val="21"/>
        </w:rPr>
        <w:t>７</w:t>
      </w:r>
      <w:r w:rsidR="004F466F" w:rsidRPr="006965F7">
        <w:rPr>
          <w:rFonts w:ascii="ＭＳ ゴシック" w:hAnsi="ＭＳ ゴシック" w:hint="eastAsia"/>
          <w:sz w:val="21"/>
          <w:szCs w:val="21"/>
        </w:rPr>
        <w:t>日まで</w:t>
      </w:r>
      <w:r w:rsidR="008C6DDA" w:rsidRPr="006965F7">
        <w:rPr>
          <w:rFonts w:ascii="ＭＳ ゴシック" w:hAnsi="ＭＳ ゴシック" w:hint="eastAsia"/>
          <w:sz w:val="21"/>
          <w:szCs w:val="21"/>
        </w:rPr>
        <w:t>（更新する場合</w:t>
      </w:r>
      <w:r w:rsidR="000112C4">
        <w:rPr>
          <w:rFonts w:ascii="ＭＳ ゴシック" w:hAnsi="ＭＳ ゴシック" w:hint="eastAsia"/>
          <w:sz w:val="21"/>
          <w:szCs w:val="21"/>
        </w:rPr>
        <w:t>有り</w:t>
      </w:r>
      <w:r w:rsidR="008C6DDA" w:rsidRPr="006965F7">
        <w:rPr>
          <w:rFonts w:ascii="ＭＳ ゴシック" w:hAnsi="ＭＳ ゴシック" w:hint="eastAsia"/>
          <w:sz w:val="21"/>
          <w:szCs w:val="21"/>
        </w:rPr>
        <w:t>）</w:t>
      </w:r>
    </w:p>
    <w:p w14:paraId="0DE451DF" w14:textId="1B5D8254" w:rsidR="000112C4" w:rsidRDefault="000112C4" w:rsidP="000112C4">
      <w:pPr>
        <w:ind w:firstLineChars="100" w:firstLine="210"/>
        <w:rPr>
          <w:rFonts w:ascii="ＭＳ ゴシック" w:hAnsi="ＭＳ ゴシック"/>
          <w:sz w:val="21"/>
          <w:szCs w:val="21"/>
        </w:rPr>
      </w:pPr>
      <w:r>
        <w:rPr>
          <w:rFonts w:ascii="ＭＳ ゴシック" w:hAnsi="ＭＳ ゴシック" w:hint="eastAsia"/>
          <w:sz w:val="21"/>
          <w:szCs w:val="21"/>
        </w:rPr>
        <w:t xml:space="preserve">　　　　　　　　　　 令和</w:t>
      </w:r>
      <w:r w:rsidR="002A6758">
        <w:rPr>
          <w:rFonts w:ascii="ＭＳ ゴシック" w:hAnsi="ＭＳ ゴシック" w:hint="eastAsia"/>
          <w:sz w:val="21"/>
          <w:szCs w:val="21"/>
        </w:rPr>
        <w:t>８</w:t>
      </w:r>
      <w:r>
        <w:rPr>
          <w:rFonts w:ascii="ＭＳ ゴシック" w:hAnsi="ＭＳ ゴシック" w:hint="eastAsia"/>
          <w:sz w:val="21"/>
          <w:szCs w:val="21"/>
        </w:rPr>
        <w:t>年</w:t>
      </w:r>
      <w:r w:rsidR="002A6758">
        <w:rPr>
          <w:rFonts w:ascii="ＭＳ ゴシック" w:hAnsi="ＭＳ ゴシック" w:hint="eastAsia"/>
          <w:sz w:val="21"/>
          <w:szCs w:val="21"/>
        </w:rPr>
        <w:t>８</w:t>
      </w:r>
      <w:r>
        <w:rPr>
          <w:rFonts w:ascii="ＭＳ ゴシック" w:hAnsi="ＭＳ ゴシック" w:hint="eastAsia"/>
          <w:sz w:val="21"/>
          <w:szCs w:val="21"/>
        </w:rPr>
        <w:t>月</w:t>
      </w:r>
      <w:r w:rsidR="008307DF">
        <w:rPr>
          <w:rFonts w:ascii="ＭＳ ゴシック" w:hAnsi="ＭＳ ゴシック" w:hint="eastAsia"/>
          <w:sz w:val="21"/>
          <w:szCs w:val="21"/>
        </w:rPr>
        <w:t>２６</w:t>
      </w:r>
      <w:r>
        <w:rPr>
          <w:rFonts w:ascii="ＭＳ ゴシック" w:hAnsi="ＭＳ ゴシック" w:hint="eastAsia"/>
          <w:sz w:val="21"/>
          <w:szCs w:val="21"/>
        </w:rPr>
        <w:t>日から令和</w:t>
      </w:r>
      <w:r w:rsidR="00E1107D">
        <w:rPr>
          <w:rFonts w:ascii="ＭＳ ゴシック" w:hAnsi="ＭＳ ゴシック" w:hint="eastAsia"/>
          <w:sz w:val="21"/>
          <w:szCs w:val="21"/>
        </w:rPr>
        <w:t>８</w:t>
      </w:r>
      <w:r>
        <w:rPr>
          <w:rFonts w:ascii="ＭＳ ゴシック" w:hAnsi="ＭＳ ゴシック" w:hint="eastAsia"/>
          <w:sz w:val="21"/>
          <w:szCs w:val="21"/>
        </w:rPr>
        <w:t>年１２月</w:t>
      </w:r>
      <w:r w:rsidR="00E1107D">
        <w:rPr>
          <w:rFonts w:ascii="ＭＳ ゴシック" w:hAnsi="ＭＳ ゴシック" w:hint="eastAsia"/>
          <w:sz w:val="21"/>
          <w:szCs w:val="21"/>
        </w:rPr>
        <w:t>２３</w:t>
      </w:r>
      <w:r>
        <w:rPr>
          <w:rFonts w:ascii="ＭＳ ゴシック" w:hAnsi="ＭＳ ゴシック" w:hint="eastAsia"/>
          <w:sz w:val="21"/>
          <w:szCs w:val="21"/>
        </w:rPr>
        <w:t>日まで（更新する場合有り）</w:t>
      </w:r>
    </w:p>
    <w:p w14:paraId="65594608" w14:textId="577DE394" w:rsidR="000112C4" w:rsidRDefault="000112C4" w:rsidP="000112C4">
      <w:pPr>
        <w:ind w:firstLineChars="100" w:firstLine="210"/>
        <w:rPr>
          <w:rFonts w:ascii="ＭＳ ゴシック" w:hAnsi="ＭＳ ゴシック"/>
          <w:sz w:val="21"/>
          <w:szCs w:val="21"/>
        </w:rPr>
      </w:pPr>
      <w:r>
        <w:rPr>
          <w:rFonts w:ascii="ＭＳ ゴシック" w:hAnsi="ＭＳ ゴシック" w:hint="eastAsia"/>
          <w:sz w:val="21"/>
          <w:szCs w:val="21"/>
        </w:rPr>
        <w:t xml:space="preserve">　　　　　　　　　　 令和</w:t>
      </w:r>
      <w:r w:rsidR="00E1107D">
        <w:rPr>
          <w:rFonts w:ascii="ＭＳ ゴシック" w:hAnsi="ＭＳ ゴシック" w:hint="eastAsia"/>
          <w:sz w:val="21"/>
          <w:szCs w:val="21"/>
        </w:rPr>
        <w:t>９</w:t>
      </w:r>
      <w:r>
        <w:rPr>
          <w:rFonts w:ascii="ＭＳ ゴシック" w:hAnsi="ＭＳ ゴシック" w:hint="eastAsia"/>
          <w:sz w:val="21"/>
          <w:szCs w:val="21"/>
        </w:rPr>
        <w:t>年１月</w:t>
      </w:r>
      <w:r w:rsidR="00E1107D">
        <w:rPr>
          <w:rFonts w:ascii="ＭＳ ゴシック" w:hAnsi="ＭＳ ゴシック" w:hint="eastAsia"/>
          <w:sz w:val="21"/>
          <w:szCs w:val="21"/>
        </w:rPr>
        <w:t>１３</w:t>
      </w:r>
      <w:r>
        <w:rPr>
          <w:rFonts w:ascii="ＭＳ ゴシック" w:hAnsi="ＭＳ ゴシック" w:hint="eastAsia"/>
          <w:sz w:val="21"/>
          <w:szCs w:val="21"/>
        </w:rPr>
        <w:t>日</w:t>
      </w:r>
      <w:r w:rsidR="00F504DA">
        <w:rPr>
          <w:rFonts w:ascii="ＭＳ ゴシック" w:hAnsi="ＭＳ ゴシック" w:hint="eastAsia"/>
          <w:sz w:val="21"/>
          <w:szCs w:val="21"/>
        </w:rPr>
        <w:t>から</w:t>
      </w:r>
      <w:r>
        <w:rPr>
          <w:rFonts w:ascii="ＭＳ ゴシック" w:hAnsi="ＭＳ ゴシック" w:hint="eastAsia"/>
          <w:sz w:val="21"/>
          <w:szCs w:val="21"/>
        </w:rPr>
        <w:t>令和</w:t>
      </w:r>
      <w:r w:rsidR="00E1107D">
        <w:rPr>
          <w:rFonts w:ascii="ＭＳ ゴシック" w:hAnsi="ＭＳ ゴシック" w:hint="eastAsia"/>
          <w:sz w:val="21"/>
          <w:szCs w:val="21"/>
        </w:rPr>
        <w:t>９</w:t>
      </w:r>
      <w:r>
        <w:rPr>
          <w:rFonts w:ascii="ＭＳ ゴシック" w:hAnsi="ＭＳ ゴシック" w:hint="eastAsia"/>
          <w:sz w:val="21"/>
          <w:szCs w:val="21"/>
        </w:rPr>
        <w:t>年３月３１日</w:t>
      </w:r>
      <w:r w:rsidR="00F504DA">
        <w:rPr>
          <w:rFonts w:ascii="ＭＳ ゴシック" w:hAnsi="ＭＳ ゴシック" w:hint="eastAsia"/>
          <w:sz w:val="21"/>
          <w:szCs w:val="21"/>
        </w:rPr>
        <w:t>まで</w:t>
      </w:r>
      <w:r w:rsidR="00FC4983">
        <w:rPr>
          <w:rFonts w:ascii="ＭＳ ゴシック" w:hAnsi="ＭＳ ゴシック" w:hint="eastAsia"/>
          <w:sz w:val="21"/>
          <w:szCs w:val="21"/>
        </w:rPr>
        <w:t>（更新する場合有り）</w:t>
      </w:r>
    </w:p>
    <w:p w14:paraId="13091F0D" w14:textId="724462A3" w:rsidR="00B12A47" w:rsidRPr="006965F7" w:rsidRDefault="004F466F" w:rsidP="00E91948">
      <w:pPr>
        <w:rPr>
          <w:rFonts w:ascii="ＭＳ ゴシック" w:hAnsi="ＭＳ ゴシック"/>
          <w:sz w:val="21"/>
          <w:szCs w:val="21"/>
        </w:rPr>
      </w:pPr>
      <w:r w:rsidRPr="006965F7">
        <w:rPr>
          <w:rFonts w:ascii="ＭＳ ゴシック" w:hAnsi="ＭＳ ゴシック" w:hint="eastAsia"/>
          <w:sz w:val="21"/>
          <w:szCs w:val="21"/>
        </w:rPr>
        <w:t xml:space="preserve">　　</w:t>
      </w:r>
      <w:r w:rsidR="008C6DDA" w:rsidRPr="006965F7">
        <w:rPr>
          <w:rFonts w:ascii="ＭＳ ゴシック" w:hAnsi="ＭＳ ゴシック" w:hint="eastAsia"/>
          <w:sz w:val="21"/>
          <w:szCs w:val="21"/>
        </w:rPr>
        <w:t xml:space="preserve">③　</w:t>
      </w:r>
      <w:r w:rsidR="003E4E95" w:rsidRPr="00FD0806">
        <w:rPr>
          <w:rFonts w:ascii="ＭＳ ゴシック" w:hAnsi="ＭＳ ゴシック" w:cs="ＭＳ 明朝" w:hint="eastAsia"/>
          <w:spacing w:val="15"/>
          <w:kern w:val="0"/>
          <w:sz w:val="21"/>
          <w:szCs w:val="21"/>
          <w:fitText w:val="1155" w:id="-2087927296"/>
        </w:rPr>
        <w:t>報酬・手</w:t>
      </w:r>
      <w:r w:rsidR="003E4E95" w:rsidRPr="00FD0806">
        <w:rPr>
          <w:rFonts w:ascii="ＭＳ ゴシック" w:hAnsi="ＭＳ ゴシック" w:cs="ＭＳ 明朝" w:hint="eastAsia"/>
          <w:spacing w:val="-7"/>
          <w:kern w:val="0"/>
          <w:sz w:val="21"/>
          <w:szCs w:val="21"/>
          <w:fitText w:val="1155" w:id="-2087927296"/>
        </w:rPr>
        <w:t>当</w:t>
      </w:r>
      <w:r w:rsidRPr="006965F7">
        <w:rPr>
          <w:rFonts w:ascii="ＭＳ ゴシック" w:hAnsi="ＭＳ ゴシック" w:hint="eastAsia"/>
          <w:sz w:val="21"/>
          <w:szCs w:val="21"/>
        </w:rPr>
        <w:t xml:space="preserve">　</w:t>
      </w:r>
      <w:r w:rsidR="00B12A47" w:rsidRPr="006965F7">
        <w:rPr>
          <w:rFonts w:ascii="ＭＳ ゴシック" w:hAnsi="ＭＳ ゴシック" w:hint="eastAsia"/>
          <w:sz w:val="21"/>
          <w:szCs w:val="21"/>
        </w:rPr>
        <w:t xml:space="preserve">　</w:t>
      </w:r>
      <w:r w:rsidRPr="006965F7">
        <w:rPr>
          <w:rFonts w:ascii="ＭＳ ゴシック" w:hAnsi="ＭＳ ゴシック" w:hint="eastAsia"/>
          <w:sz w:val="21"/>
          <w:szCs w:val="21"/>
        </w:rPr>
        <w:t>月額</w:t>
      </w:r>
      <w:r w:rsidR="00B12A47" w:rsidRPr="006965F7">
        <w:rPr>
          <w:rFonts w:ascii="ＭＳ ゴシック" w:hAnsi="ＭＳ ゴシック" w:hint="eastAsia"/>
          <w:sz w:val="21"/>
          <w:szCs w:val="21"/>
        </w:rPr>
        <w:t xml:space="preserve">　</w:t>
      </w:r>
      <w:r w:rsidR="008307DF">
        <w:rPr>
          <w:rFonts w:ascii="ＭＳ ゴシック" w:hAnsi="ＭＳ ゴシック" w:hint="eastAsia"/>
          <w:sz w:val="21"/>
          <w:szCs w:val="21"/>
        </w:rPr>
        <w:t>１６６</w:t>
      </w:r>
      <w:r w:rsidR="00B12A47" w:rsidRPr="006965F7">
        <w:rPr>
          <w:rFonts w:ascii="ＭＳ ゴシック" w:hAnsi="ＭＳ ゴシック" w:hint="eastAsia"/>
          <w:sz w:val="21"/>
          <w:szCs w:val="21"/>
        </w:rPr>
        <w:t>，</w:t>
      </w:r>
      <w:r w:rsidR="008307DF">
        <w:rPr>
          <w:rFonts w:ascii="ＭＳ ゴシック" w:hAnsi="ＭＳ ゴシック" w:hint="eastAsia"/>
          <w:sz w:val="21"/>
          <w:szCs w:val="21"/>
        </w:rPr>
        <w:t>２１０</w:t>
      </w:r>
      <w:r w:rsidR="00B12A47" w:rsidRPr="006965F7">
        <w:rPr>
          <w:rFonts w:ascii="ＭＳ ゴシック" w:hAnsi="ＭＳ ゴシック" w:hint="eastAsia"/>
          <w:sz w:val="21"/>
          <w:szCs w:val="21"/>
        </w:rPr>
        <w:t>円</w:t>
      </w:r>
    </w:p>
    <w:p w14:paraId="78585954" w14:textId="344DE616" w:rsidR="00F03358" w:rsidRPr="006965F7" w:rsidRDefault="00F03358" w:rsidP="006965F7">
      <w:pPr>
        <w:ind w:left="1890" w:hangingChars="900" w:hanging="1890"/>
        <w:rPr>
          <w:rFonts w:ascii="ＭＳ ゴシック" w:hAnsi="ＭＳ ゴシック"/>
          <w:sz w:val="21"/>
          <w:szCs w:val="21"/>
        </w:rPr>
      </w:pPr>
      <w:r w:rsidRPr="006965F7">
        <w:rPr>
          <w:rFonts w:ascii="ＭＳ ゴシック" w:hAnsi="ＭＳ ゴシック" w:hint="eastAsia"/>
          <w:sz w:val="21"/>
          <w:szCs w:val="21"/>
        </w:rPr>
        <w:t xml:space="preserve">　　　　　　　　　　　</w:t>
      </w:r>
      <w:r w:rsidR="006965F7">
        <w:rPr>
          <w:rFonts w:ascii="ＭＳ ゴシック" w:hAnsi="ＭＳ ゴシック" w:hint="eastAsia"/>
          <w:sz w:val="21"/>
          <w:szCs w:val="21"/>
        </w:rPr>
        <w:t xml:space="preserve"> </w:t>
      </w:r>
      <w:r w:rsidRPr="006965F7">
        <w:rPr>
          <w:rFonts w:ascii="ＭＳ ゴシック" w:hAnsi="ＭＳ ゴシック" w:hint="eastAsia"/>
          <w:sz w:val="21"/>
          <w:szCs w:val="21"/>
        </w:rPr>
        <w:t>月の中途での採用又は退職の場合は、日割りで支給されます。</w:t>
      </w:r>
    </w:p>
    <w:p w14:paraId="5FF8EB25" w14:textId="7F4CB46A" w:rsidR="00B12A47" w:rsidRPr="006965F7" w:rsidRDefault="00B12A47" w:rsidP="00F03358">
      <w:pPr>
        <w:ind w:left="2520" w:hangingChars="1200" w:hanging="2520"/>
        <w:rPr>
          <w:rFonts w:ascii="ＭＳ ゴシック" w:hAnsi="ＭＳ ゴシック"/>
          <w:sz w:val="21"/>
          <w:szCs w:val="21"/>
        </w:rPr>
      </w:pPr>
      <w:r w:rsidRPr="006965F7">
        <w:rPr>
          <w:rFonts w:ascii="ＭＳ ゴシック" w:hAnsi="ＭＳ ゴシック" w:hint="eastAsia"/>
          <w:sz w:val="21"/>
          <w:szCs w:val="21"/>
        </w:rPr>
        <w:t xml:space="preserve">　　　　　　　　　　</w:t>
      </w:r>
      <w:r w:rsidR="008C6DDA" w:rsidRPr="006965F7">
        <w:rPr>
          <w:rFonts w:ascii="ＭＳ ゴシック" w:hAnsi="ＭＳ ゴシック" w:hint="eastAsia"/>
          <w:sz w:val="21"/>
          <w:szCs w:val="21"/>
        </w:rPr>
        <w:t xml:space="preserve">　</w:t>
      </w:r>
      <w:r w:rsidR="006965F7">
        <w:rPr>
          <w:rFonts w:ascii="ＭＳ ゴシック" w:hAnsi="ＭＳ ゴシック" w:hint="eastAsia"/>
          <w:sz w:val="21"/>
          <w:szCs w:val="21"/>
        </w:rPr>
        <w:t xml:space="preserve"> </w:t>
      </w:r>
      <w:r w:rsidRPr="006965F7">
        <w:rPr>
          <w:rFonts w:ascii="ＭＳ ゴシック" w:hAnsi="ＭＳ ゴシック" w:hint="eastAsia"/>
          <w:sz w:val="21"/>
          <w:szCs w:val="21"/>
        </w:rPr>
        <w:t>支給要件に応じて通勤</w:t>
      </w:r>
      <w:r w:rsidR="008C6DDA" w:rsidRPr="006965F7">
        <w:rPr>
          <w:rFonts w:ascii="ＭＳ ゴシック" w:hAnsi="ＭＳ ゴシック" w:hint="eastAsia"/>
          <w:sz w:val="21"/>
          <w:szCs w:val="21"/>
        </w:rPr>
        <w:t>手当等</w:t>
      </w:r>
      <w:r w:rsidRPr="006965F7">
        <w:rPr>
          <w:rFonts w:ascii="ＭＳ ゴシック" w:hAnsi="ＭＳ ゴシック" w:hint="eastAsia"/>
          <w:sz w:val="21"/>
          <w:szCs w:val="21"/>
        </w:rPr>
        <w:t>が支給されます。退職手当</w:t>
      </w:r>
      <w:r w:rsidR="00F03358" w:rsidRPr="006965F7">
        <w:rPr>
          <w:rFonts w:ascii="ＭＳ ゴシック" w:hAnsi="ＭＳ ゴシック" w:hint="eastAsia"/>
          <w:sz w:val="21"/>
          <w:szCs w:val="21"/>
        </w:rPr>
        <w:t>は</w:t>
      </w:r>
      <w:r w:rsidRPr="006965F7">
        <w:rPr>
          <w:rFonts w:ascii="ＭＳ ゴシック" w:hAnsi="ＭＳ ゴシック" w:hint="eastAsia"/>
          <w:sz w:val="21"/>
          <w:szCs w:val="21"/>
        </w:rPr>
        <w:t>支給されません。</w:t>
      </w:r>
    </w:p>
    <w:p w14:paraId="6B61D7D6" w14:textId="37D37EA8" w:rsidR="00B12A47" w:rsidRPr="006965F7" w:rsidRDefault="00B12A47" w:rsidP="00E1107D">
      <w:pPr>
        <w:ind w:left="2268" w:hangingChars="1080" w:hanging="2268"/>
        <w:rPr>
          <w:rFonts w:ascii="ＭＳ ゴシック" w:hAnsi="ＭＳ ゴシック"/>
          <w:sz w:val="21"/>
          <w:szCs w:val="21"/>
        </w:rPr>
      </w:pPr>
      <w:r w:rsidRPr="006965F7">
        <w:rPr>
          <w:rFonts w:ascii="ＭＳ ゴシック" w:hAnsi="ＭＳ ゴシック" w:hint="eastAsia"/>
          <w:sz w:val="21"/>
          <w:szCs w:val="21"/>
        </w:rPr>
        <w:t xml:space="preserve">　　</w:t>
      </w:r>
      <w:r w:rsidR="008C6DDA" w:rsidRPr="006965F7">
        <w:rPr>
          <w:rFonts w:ascii="ＭＳ ゴシック" w:hAnsi="ＭＳ ゴシック" w:hint="eastAsia"/>
          <w:sz w:val="21"/>
          <w:szCs w:val="21"/>
        </w:rPr>
        <w:t xml:space="preserve">④　</w:t>
      </w:r>
      <w:r w:rsidRPr="006965F7">
        <w:rPr>
          <w:rFonts w:ascii="ＭＳ ゴシック" w:hAnsi="ＭＳ ゴシック" w:hint="eastAsia"/>
          <w:sz w:val="21"/>
          <w:szCs w:val="21"/>
        </w:rPr>
        <w:t xml:space="preserve">条件付採用　　</w:t>
      </w:r>
      <w:r w:rsidR="006965F7">
        <w:rPr>
          <w:rFonts w:ascii="ＭＳ ゴシック" w:hAnsi="ＭＳ ゴシック" w:hint="eastAsia"/>
          <w:sz w:val="21"/>
          <w:szCs w:val="21"/>
        </w:rPr>
        <w:t xml:space="preserve"> </w:t>
      </w:r>
      <w:r w:rsidR="003E4E95">
        <w:rPr>
          <w:rFonts w:ascii="ＭＳ ゴシック" w:hAnsi="ＭＳ ゴシック" w:hint="eastAsia"/>
          <w:sz w:val="21"/>
          <w:szCs w:val="21"/>
        </w:rPr>
        <w:t>１ヶ月の条件付き採用があり、</w:t>
      </w:r>
      <w:r w:rsidR="00F03358" w:rsidRPr="006965F7">
        <w:rPr>
          <w:rFonts w:ascii="ＭＳ ゴシック" w:hAnsi="ＭＳ ゴシック" w:hint="eastAsia"/>
          <w:sz w:val="21"/>
          <w:szCs w:val="21"/>
        </w:rPr>
        <w:t>こ</w:t>
      </w:r>
      <w:r w:rsidR="00C11B86" w:rsidRPr="006965F7">
        <w:rPr>
          <w:rFonts w:ascii="ＭＳ ゴシック" w:hAnsi="ＭＳ ゴシック" w:hint="eastAsia"/>
          <w:sz w:val="21"/>
          <w:szCs w:val="21"/>
        </w:rPr>
        <w:t>の</w:t>
      </w:r>
      <w:r w:rsidR="00F03358" w:rsidRPr="006965F7">
        <w:rPr>
          <w:rFonts w:ascii="ＭＳ ゴシック" w:hAnsi="ＭＳ ゴシック" w:hint="eastAsia"/>
          <w:sz w:val="21"/>
          <w:szCs w:val="21"/>
        </w:rPr>
        <w:t>期間</w:t>
      </w:r>
      <w:r w:rsidR="00C11B86" w:rsidRPr="006965F7">
        <w:rPr>
          <w:rFonts w:ascii="ＭＳ ゴシック" w:hAnsi="ＭＳ ゴシック" w:hint="eastAsia"/>
          <w:sz w:val="21"/>
          <w:szCs w:val="21"/>
        </w:rPr>
        <w:t>を</w:t>
      </w:r>
      <w:r w:rsidRPr="006965F7">
        <w:rPr>
          <w:rFonts w:ascii="ＭＳ ゴシック" w:hAnsi="ＭＳ ゴシック" w:hint="eastAsia"/>
          <w:sz w:val="21"/>
          <w:szCs w:val="21"/>
        </w:rPr>
        <w:t>良好に勤務した場合に正式</w:t>
      </w:r>
      <w:r w:rsidR="00F03358" w:rsidRPr="006965F7">
        <w:rPr>
          <w:rFonts w:ascii="ＭＳ ゴシック" w:hAnsi="ＭＳ ゴシック" w:hint="eastAsia"/>
          <w:sz w:val="21"/>
          <w:szCs w:val="21"/>
        </w:rPr>
        <w:t>採用と</w:t>
      </w:r>
      <w:r w:rsidRPr="006965F7">
        <w:rPr>
          <w:rFonts w:ascii="ＭＳ ゴシック" w:hAnsi="ＭＳ ゴシック" w:hint="eastAsia"/>
          <w:sz w:val="21"/>
          <w:szCs w:val="21"/>
        </w:rPr>
        <w:t>なります。</w:t>
      </w:r>
    </w:p>
    <w:p w14:paraId="23A20E13" w14:textId="2251288E" w:rsidR="00B12A47" w:rsidRPr="006965F7" w:rsidRDefault="00B12A47" w:rsidP="00E1107D">
      <w:pPr>
        <w:ind w:left="2310" w:hangingChars="1100" w:hanging="2310"/>
        <w:rPr>
          <w:rFonts w:ascii="ＭＳ ゴシック" w:hAnsi="ＭＳ ゴシック"/>
          <w:sz w:val="21"/>
          <w:szCs w:val="21"/>
        </w:rPr>
      </w:pPr>
      <w:r w:rsidRPr="006965F7">
        <w:rPr>
          <w:rFonts w:ascii="ＭＳ ゴシック" w:hAnsi="ＭＳ ゴシック" w:hint="eastAsia"/>
          <w:sz w:val="21"/>
          <w:szCs w:val="21"/>
        </w:rPr>
        <w:t xml:space="preserve">　　</w:t>
      </w:r>
      <w:r w:rsidR="008C6DDA" w:rsidRPr="006965F7">
        <w:rPr>
          <w:rFonts w:ascii="ＭＳ ゴシック" w:hAnsi="ＭＳ ゴシック" w:hint="eastAsia"/>
          <w:sz w:val="21"/>
          <w:szCs w:val="21"/>
        </w:rPr>
        <w:t>⑤　勤務時間</w:t>
      </w:r>
      <w:r w:rsidR="003D670E">
        <w:rPr>
          <w:rFonts w:ascii="ＭＳ ゴシック" w:hAnsi="ＭＳ ゴシック" w:hint="eastAsia"/>
          <w:sz w:val="21"/>
          <w:szCs w:val="21"/>
        </w:rPr>
        <w:t>等</w:t>
      </w:r>
      <w:r w:rsidR="00E1107D">
        <w:rPr>
          <w:rFonts w:ascii="ＭＳ ゴシック" w:hAnsi="ＭＳ ゴシック" w:hint="eastAsia"/>
          <w:sz w:val="21"/>
          <w:szCs w:val="21"/>
        </w:rPr>
        <w:t xml:space="preserve"> 　</w:t>
      </w:r>
      <w:r w:rsidRPr="006965F7">
        <w:rPr>
          <w:rFonts w:ascii="ＭＳ ゴシック" w:hAnsi="ＭＳ ゴシック" w:hint="eastAsia"/>
          <w:sz w:val="21"/>
          <w:szCs w:val="21"/>
        </w:rPr>
        <w:t xml:space="preserve">　</w:t>
      </w:r>
      <w:r w:rsidR="008C6DDA" w:rsidRPr="006965F7">
        <w:rPr>
          <w:rFonts w:ascii="ＭＳ ゴシック" w:hAnsi="ＭＳ ゴシック" w:hint="eastAsia"/>
          <w:sz w:val="21"/>
          <w:szCs w:val="21"/>
        </w:rPr>
        <w:t>１週間あたり２９時間とし、１日につき７時間４５分を超えない範囲内において勤務を割り振りします。ただし、任用の開始又は終了が週の中途となる場合はこの限りではありません。</w:t>
      </w:r>
    </w:p>
    <w:p w14:paraId="7A8837F1" w14:textId="785879EA" w:rsidR="008C6DDA" w:rsidRPr="006965F7" w:rsidRDefault="008C6DDA" w:rsidP="00E1107D">
      <w:pPr>
        <w:ind w:leftChars="944" w:left="2266" w:firstLine="1"/>
        <w:rPr>
          <w:rFonts w:ascii="ＭＳ ゴシック" w:hAnsi="ＭＳ ゴシック"/>
          <w:sz w:val="21"/>
          <w:szCs w:val="21"/>
        </w:rPr>
      </w:pPr>
      <w:r w:rsidRPr="006965F7">
        <w:rPr>
          <w:rFonts w:ascii="ＭＳ ゴシック" w:hAnsi="ＭＳ ゴシック" w:hint="eastAsia"/>
          <w:sz w:val="21"/>
          <w:szCs w:val="21"/>
        </w:rPr>
        <w:t xml:space="preserve">　１日の勤務時間が６時間を超える場合は、</w:t>
      </w:r>
      <w:r w:rsidR="000112C4">
        <w:rPr>
          <w:rFonts w:ascii="ＭＳ ゴシック" w:hAnsi="ＭＳ ゴシック" w:hint="eastAsia"/>
          <w:sz w:val="21"/>
          <w:szCs w:val="21"/>
        </w:rPr>
        <w:t>少なくとも</w:t>
      </w:r>
      <w:r w:rsidRPr="006965F7">
        <w:rPr>
          <w:rFonts w:ascii="ＭＳ ゴシック" w:hAnsi="ＭＳ ゴシック" w:hint="eastAsia"/>
          <w:sz w:val="21"/>
          <w:szCs w:val="21"/>
        </w:rPr>
        <w:t>４５分の休憩時間があります。</w:t>
      </w:r>
    </w:p>
    <w:p w14:paraId="740A72F5" w14:textId="3FE01018" w:rsidR="00245A13" w:rsidRPr="006965F7" w:rsidRDefault="001E2F80" w:rsidP="00E00C31">
      <w:pPr>
        <w:ind w:left="1890" w:hangingChars="900" w:hanging="1890"/>
        <w:rPr>
          <w:rFonts w:ascii="ＭＳ ゴシック" w:hAnsi="ＭＳ ゴシック"/>
          <w:sz w:val="21"/>
          <w:szCs w:val="21"/>
        </w:rPr>
      </w:pPr>
      <w:r w:rsidRPr="006965F7">
        <w:rPr>
          <w:rFonts w:ascii="ＭＳ ゴシック" w:hAnsi="ＭＳ ゴシック" w:hint="eastAsia"/>
          <w:sz w:val="21"/>
          <w:szCs w:val="21"/>
        </w:rPr>
        <w:t xml:space="preserve">　</w:t>
      </w:r>
      <w:r w:rsidR="006965F7">
        <w:rPr>
          <w:rFonts w:ascii="ＭＳ ゴシック" w:hAnsi="ＭＳ ゴシック" w:hint="eastAsia"/>
          <w:sz w:val="21"/>
          <w:szCs w:val="21"/>
        </w:rPr>
        <w:t xml:space="preserve">　⑥　</w:t>
      </w:r>
      <w:r w:rsidRPr="006965F7">
        <w:rPr>
          <w:rFonts w:ascii="ＭＳ ゴシック" w:hAnsi="ＭＳ ゴシック" w:hint="eastAsia"/>
          <w:sz w:val="21"/>
          <w:szCs w:val="21"/>
        </w:rPr>
        <w:t>休　　　暇　　　年次有給休暇</w:t>
      </w:r>
      <w:r w:rsidR="00764D0A">
        <w:rPr>
          <w:rFonts w:ascii="ＭＳ ゴシック" w:hAnsi="ＭＳ ゴシック" w:hint="eastAsia"/>
          <w:sz w:val="21"/>
          <w:szCs w:val="21"/>
        </w:rPr>
        <w:t>等</w:t>
      </w:r>
      <w:r w:rsidR="00E00C31" w:rsidRPr="006965F7">
        <w:rPr>
          <w:rFonts w:ascii="ＭＳ ゴシック" w:hAnsi="ＭＳ ゴシック" w:hint="eastAsia"/>
          <w:sz w:val="21"/>
          <w:szCs w:val="21"/>
        </w:rPr>
        <w:t>は、任用期間に応じて付与されます。</w:t>
      </w:r>
    </w:p>
    <w:p w14:paraId="39098827" w14:textId="1489EC48" w:rsidR="008C6DDA" w:rsidRPr="006965F7" w:rsidRDefault="001E2F80" w:rsidP="008C6DDA">
      <w:pPr>
        <w:ind w:left="2520" w:hangingChars="1200" w:hanging="2520"/>
        <w:rPr>
          <w:rFonts w:ascii="ＭＳ ゴシック" w:hAnsi="ＭＳ ゴシック"/>
          <w:sz w:val="21"/>
          <w:szCs w:val="21"/>
        </w:rPr>
      </w:pPr>
      <w:r w:rsidRPr="006965F7">
        <w:rPr>
          <w:rFonts w:ascii="ＭＳ ゴシック" w:hAnsi="ＭＳ ゴシック" w:hint="eastAsia"/>
          <w:sz w:val="21"/>
          <w:szCs w:val="21"/>
        </w:rPr>
        <w:t xml:space="preserve">　　</w:t>
      </w:r>
      <w:r w:rsidR="006965F7">
        <w:rPr>
          <w:rFonts w:ascii="ＭＳ ゴシック" w:hAnsi="ＭＳ ゴシック" w:hint="eastAsia"/>
          <w:sz w:val="21"/>
          <w:szCs w:val="21"/>
        </w:rPr>
        <w:t>⑦</w:t>
      </w:r>
      <w:r w:rsidR="008C6DDA" w:rsidRPr="006965F7">
        <w:rPr>
          <w:rFonts w:ascii="ＭＳ ゴシック" w:hAnsi="ＭＳ ゴシック" w:hint="eastAsia"/>
          <w:sz w:val="21"/>
          <w:szCs w:val="21"/>
        </w:rPr>
        <w:t xml:space="preserve">　</w:t>
      </w:r>
      <w:r w:rsidR="00F03358" w:rsidRPr="006965F7">
        <w:rPr>
          <w:rFonts w:ascii="ＭＳ ゴシック" w:hAnsi="ＭＳ ゴシック" w:hint="eastAsia"/>
          <w:sz w:val="21"/>
          <w:szCs w:val="21"/>
        </w:rPr>
        <w:t>福利厚生等</w:t>
      </w:r>
      <w:r w:rsidRPr="006965F7">
        <w:rPr>
          <w:rFonts w:ascii="ＭＳ ゴシック" w:hAnsi="ＭＳ ゴシック" w:hint="eastAsia"/>
          <w:sz w:val="21"/>
          <w:szCs w:val="21"/>
        </w:rPr>
        <w:t xml:space="preserve">　　　</w:t>
      </w:r>
      <w:r w:rsidR="008C6DDA" w:rsidRPr="006965F7">
        <w:rPr>
          <w:rFonts w:ascii="ＭＳ ゴシック" w:hAnsi="ＭＳ ゴシック" w:hint="eastAsia"/>
          <w:sz w:val="21"/>
          <w:szCs w:val="21"/>
        </w:rPr>
        <w:t>災害補償については、労働災害補償保険法が適用されます。</w:t>
      </w:r>
    </w:p>
    <w:p w14:paraId="4FE90F26" w14:textId="35FF8245" w:rsidR="001E2F80" w:rsidRDefault="008C6DDA" w:rsidP="00E1107D">
      <w:pPr>
        <w:ind w:leftChars="945" w:left="2268" w:firstLineChars="135" w:firstLine="283"/>
        <w:rPr>
          <w:rFonts w:ascii="ＭＳ ゴシック" w:hAnsi="ＭＳ ゴシック"/>
          <w:sz w:val="21"/>
          <w:szCs w:val="21"/>
        </w:rPr>
      </w:pPr>
      <w:r w:rsidRPr="006965F7">
        <w:rPr>
          <w:rFonts w:ascii="ＭＳ ゴシック" w:hAnsi="ＭＳ ゴシック" w:hint="eastAsia"/>
          <w:sz w:val="21"/>
          <w:szCs w:val="21"/>
        </w:rPr>
        <w:t>社会保険等については、任用期間等によって</w:t>
      </w:r>
      <w:r w:rsidR="00E91948">
        <w:rPr>
          <w:rFonts w:ascii="ＭＳ ゴシック" w:hAnsi="ＭＳ ゴシック" w:hint="eastAsia"/>
          <w:sz w:val="21"/>
          <w:szCs w:val="21"/>
        </w:rPr>
        <w:t>地方公務員共済組合制度</w:t>
      </w:r>
      <w:r w:rsidR="008E5BFF">
        <w:rPr>
          <w:rFonts w:ascii="ＭＳ ゴシック" w:hAnsi="ＭＳ ゴシック" w:hint="eastAsia"/>
          <w:sz w:val="21"/>
          <w:szCs w:val="21"/>
        </w:rPr>
        <w:t>、</w:t>
      </w:r>
      <w:r w:rsidR="001E2F80" w:rsidRPr="006965F7">
        <w:rPr>
          <w:rFonts w:ascii="ＭＳ ゴシック" w:hAnsi="ＭＳ ゴシック" w:hint="eastAsia"/>
          <w:sz w:val="21"/>
          <w:szCs w:val="21"/>
        </w:rPr>
        <w:t>厚生年金保険法</w:t>
      </w:r>
      <w:r w:rsidR="008E5BFF">
        <w:rPr>
          <w:rFonts w:ascii="ＭＳ ゴシック" w:hAnsi="ＭＳ ゴシック" w:hint="eastAsia"/>
          <w:sz w:val="21"/>
          <w:szCs w:val="21"/>
        </w:rPr>
        <w:t>及び雇用保険法が適用となる場合があります</w:t>
      </w:r>
      <w:r w:rsidR="001E2F80" w:rsidRPr="006965F7">
        <w:rPr>
          <w:rFonts w:ascii="ＭＳ ゴシック" w:hAnsi="ＭＳ ゴシック" w:hint="eastAsia"/>
          <w:sz w:val="21"/>
          <w:szCs w:val="21"/>
        </w:rPr>
        <w:t>。</w:t>
      </w:r>
    </w:p>
    <w:p w14:paraId="3C0A05FE" w14:textId="4B687978" w:rsidR="008307DF" w:rsidRPr="006965F7" w:rsidRDefault="004F466F" w:rsidP="00FD0806">
      <w:pPr>
        <w:ind w:left="2268" w:hangingChars="1080" w:hanging="2268"/>
        <w:rPr>
          <w:rFonts w:ascii="ＭＳ ゴシック" w:hAnsi="ＭＳ ゴシック"/>
          <w:kern w:val="0"/>
          <w:sz w:val="21"/>
          <w:szCs w:val="21"/>
        </w:rPr>
      </w:pPr>
      <w:r w:rsidRPr="006965F7">
        <w:rPr>
          <w:rFonts w:ascii="ＭＳ ゴシック" w:hAnsi="ＭＳ ゴシック" w:hint="eastAsia"/>
          <w:sz w:val="21"/>
          <w:szCs w:val="21"/>
        </w:rPr>
        <w:t xml:space="preserve">　</w:t>
      </w:r>
      <w:r w:rsidR="001E2F80" w:rsidRPr="006965F7">
        <w:rPr>
          <w:rFonts w:ascii="ＭＳ ゴシック" w:hAnsi="ＭＳ ゴシック" w:hint="eastAsia"/>
          <w:sz w:val="21"/>
          <w:szCs w:val="21"/>
        </w:rPr>
        <w:t xml:space="preserve">　</w:t>
      </w:r>
      <w:r w:rsidR="006965F7">
        <w:rPr>
          <w:rFonts w:ascii="ＭＳ ゴシック" w:hAnsi="ＭＳ ゴシック" w:hint="eastAsia"/>
          <w:sz w:val="21"/>
          <w:szCs w:val="21"/>
        </w:rPr>
        <w:t xml:space="preserve">⑧　</w:t>
      </w:r>
      <w:r w:rsidR="001E2F80" w:rsidRPr="00FD0806">
        <w:rPr>
          <w:rFonts w:ascii="ＭＳ ゴシック" w:hAnsi="ＭＳ ゴシック" w:hint="eastAsia"/>
          <w:spacing w:val="105"/>
          <w:kern w:val="0"/>
          <w:sz w:val="21"/>
          <w:szCs w:val="21"/>
          <w:fitText w:val="1050" w:id="-489435136"/>
        </w:rPr>
        <w:t>その</w:t>
      </w:r>
      <w:r w:rsidR="001E2F80" w:rsidRPr="00FD0806">
        <w:rPr>
          <w:rFonts w:ascii="ＭＳ ゴシック" w:hAnsi="ＭＳ ゴシック" w:hint="eastAsia"/>
          <w:kern w:val="0"/>
          <w:sz w:val="21"/>
          <w:szCs w:val="21"/>
          <w:fitText w:val="1050" w:id="-489435136"/>
        </w:rPr>
        <w:t>他</w:t>
      </w:r>
      <w:r w:rsidR="001E2F80" w:rsidRPr="006965F7">
        <w:rPr>
          <w:rFonts w:ascii="ＭＳ ゴシック" w:hAnsi="ＭＳ ゴシック" w:hint="eastAsia"/>
          <w:kern w:val="0"/>
          <w:sz w:val="21"/>
          <w:szCs w:val="21"/>
        </w:rPr>
        <w:t xml:space="preserve">　　</w:t>
      </w:r>
      <w:r w:rsidR="006965F7">
        <w:rPr>
          <w:rFonts w:ascii="ＭＳ ゴシック" w:hAnsi="ＭＳ ゴシック" w:hint="eastAsia"/>
          <w:kern w:val="0"/>
          <w:sz w:val="21"/>
          <w:szCs w:val="21"/>
        </w:rPr>
        <w:t xml:space="preserve"> </w:t>
      </w:r>
      <w:r w:rsidR="00FD0806">
        <w:rPr>
          <w:rFonts w:ascii="ＭＳ ゴシック" w:hAnsi="ＭＳ ゴシック" w:hint="eastAsia"/>
          <w:kern w:val="0"/>
          <w:sz w:val="21"/>
          <w:szCs w:val="21"/>
        </w:rPr>
        <w:t xml:space="preserve"> </w:t>
      </w:r>
      <w:r w:rsidR="001E2F80" w:rsidRPr="006965F7">
        <w:rPr>
          <w:rFonts w:ascii="ＭＳ ゴシック" w:hAnsi="ＭＳ ゴシック" w:hint="eastAsia"/>
          <w:kern w:val="0"/>
          <w:sz w:val="21"/>
          <w:szCs w:val="21"/>
        </w:rPr>
        <w:t>原則として正職員と同じく地方公務員法が適用されます</w:t>
      </w:r>
      <w:r w:rsidR="002F1DF1" w:rsidRPr="006965F7">
        <w:rPr>
          <w:rFonts w:ascii="ＭＳ ゴシック" w:hAnsi="ＭＳ ゴシック" w:hint="eastAsia"/>
          <w:kern w:val="0"/>
          <w:sz w:val="21"/>
          <w:szCs w:val="21"/>
        </w:rPr>
        <w:t>が、営利企業への従事等の制限の規定は適用されません</w:t>
      </w:r>
      <w:r w:rsidR="001E2F80" w:rsidRPr="006965F7">
        <w:rPr>
          <w:rFonts w:ascii="ＭＳ ゴシック" w:hAnsi="ＭＳ ゴシック" w:hint="eastAsia"/>
          <w:kern w:val="0"/>
          <w:sz w:val="21"/>
          <w:szCs w:val="21"/>
        </w:rPr>
        <w:t>。</w:t>
      </w:r>
    </w:p>
    <w:p w14:paraId="7895515B" w14:textId="785ECECE" w:rsidR="001E2F80" w:rsidRPr="006965F7" w:rsidRDefault="001E2F80" w:rsidP="001E2F80">
      <w:pPr>
        <w:rPr>
          <w:rFonts w:ascii="ＭＳ ゴシック" w:hAnsi="ＭＳ ゴシック"/>
          <w:sz w:val="21"/>
          <w:szCs w:val="21"/>
        </w:rPr>
      </w:pPr>
      <w:r w:rsidRPr="006965F7">
        <w:rPr>
          <w:rFonts w:ascii="ＭＳ ゴシック" w:hAnsi="ＭＳ ゴシック" w:hint="eastAsia"/>
          <w:sz w:val="21"/>
          <w:szCs w:val="21"/>
        </w:rPr>
        <w:lastRenderedPageBreak/>
        <w:t>３　採用予定人員等</w:t>
      </w:r>
    </w:p>
    <w:p w14:paraId="135EF703" w14:textId="7700A2B9" w:rsidR="001E2F80" w:rsidRPr="006965F7" w:rsidRDefault="00CA1A01" w:rsidP="001E2F80">
      <w:pPr>
        <w:rPr>
          <w:rFonts w:ascii="ＭＳ ゴシック" w:hAnsi="ＭＳ ゴシック"/>
          <w:sz w:val="21"/>
          <w:szCs w:val="21"/>
        </w:rPr>
      </w:pPr>
      <w:r>
        <w:rPr>
          <w:rFonts w:ascii="ＭＳ ゴシック" w:hAnsi="ＭＳ ゴシック" w:hint="eastAsia"/>
          <w:sz w:val="21"/>
          <w:szCs w:val="21"/>
        </w:rPr>
        <w:t>（１）</w:t>
      </w:r>
      <w:r w:rsidR="001E2F80" w:rsidRPr="006965F7">
        <w:rPr>
          <w:rFonts w:ascii="ＭＳ ゴシック" w:hAnsi="ＭＳ ゴシック" w:hint="eastAsia"/>
          <w:sz w:val="21"/>
          <w:szCs w:val="21"/>
        </w:rPr>
        <w:t>採用予定人員　　１名</w:t>
      </w:r>
    </w:p>
    <w:p w14:paraId="3D36F7BF" w14:textId="6E6F8326" w:rsidR="001E2F80" w:rsidRPr="006965F7" w:rsidRDefault="00CA1A01" w:rsidP="001E2F80">
      <w:pPr>
        <w:rPr>
          <w:rFonts w:ascii="ＭＳ ゴシック" w:hAnsi="ＭＳ ゴシック"/>
          <w:sz w:val="21"/>
          <w:szCs w:val="21"/>
        </w:rPr>
      </w:pPr>
      <w:r>
        <w:rPr>
          <w:rFonts w:ascii="ＭＳ ゴシック" w:hAnsi="ＭＳ ゴシック" w:hint="eastAsia"/>
          <w:sz w:val="21"/>
          <w:szCs w:val="21"/>
        </w:rPr>
        <w:t>（２）</w:t>
      </w:r>
      <w:r w:rsidR="001E2F80" w:rsidRPr="006965F7">
        <w:rPr>
          <w:rFonts w:ascii="ＭＳ ゴシック" w:hAnsi="ＭＳ ゴシック" w:hint="eastAsia"/>
          <w:sz w:val="21"/>
          <w:szCs w:val="21"/>
        </w:rPr>
        <w:t>勤務場所　青森県立青森第一高等養護学校（青森市大字西田沢字浜田３６８）</w:t>
      </w:r>
    </w:p>
    <w:p w14:paraId="00CB2312" w14:textId="77777777" w:rsidR="001E2F80" w:rsidRPr="00E91948" w:rsidRDefault="001E2F80" w:rsidP="001E2F80">
      <w:pPr>
        <w:rPr>
          <w:rFonts w:ascii="ＭＳ ゴシック" w:hAnsi="ＭＳ ゴシック"/>
          <w:sz w:val="21"/>
          <w:szCs w:val="21"/>
        </w:rPr>
      </w:pPr>
    </w:p>
    <w:p w14:paraId="0C0D245C" w14:textId="77777777" w:rsidR="001E2F80" w:rsidRPr="006965F7" w:rsidRDefault="001E2F80" w:rsidP="001E2F80">
      <w:pPr>
        <w:rPr>
          <w:rFonts w:ascii="ＭＳ ゴシック" w:hAnsi="ＭＳ ゴシック"/>
          <w:sz w:val="21"/>
          <w:szCs w:val="21"/>
        </w:rPr>
      </w:pPr>
      <w:r w:rsidRPr="006965F7">
        <w:rPr>
          <w:rFonts w:ascii="ＭＳ ゴシック" w:hAnsi="ＭＳ ゴシック" w:hint="eastAsia"/>
          <w:sz w:val="21"/>
          <w:szCs w:val="21"/>
        </w:rPr>
        <w:t>４　応募資格等</w:t>
      </w:r>
    </w:p>
    <w:p w14:paraId="2DAA7BDE" w14:textId="172B9133" w:rsidR="00242982" w:rsidRDefault="00242982" w:rsidP="00242982">
      <w:pPr>
        <w:rPr>
          <w:rFonts w:ascii="ＭＳ ゴシック" w:hAnsi="ＭＳ ゴシック"/>
          <w:sz w:val="21"/>
          <w:szCs w:val="21"/>
        </w:rPr>
      </w:pPr>
      <w:r>
        <w:rPr>
          <w:rFonts w:ascii="ＭＳ ゴシック" w:hAnsi="ＭＳ ゴシック" w:hint="eastAsia"/>
          <w:sz w:val="21"/>
          <w:szCs w:val="21"/>
        </w:rPr>
        <w:t>（１）</w:t>
      </w:r>
      <w:r w:rsidRPr="00242982">
        <w:rPr>
          <w:rFonts w:ascii="ＭＳ ゴシック" w:hAnsi="ＭＳ ゴシック" w:hint="eastAsia"/>
          <w:sz w:val="21"/>
          <w:szCs w:val="21"/>
        </w:rPr>
        <w:t>介助職員の職務に耐えられる者</w:t>
      </w:r>
    </w:p>
    <w:p w14:paraId="6F38A773" w14:textId="7B1D49F0" w:rsidR="001E2F80" w:rsidRPr="006965F7" w:rsidRDefault="00242982" w:rsidP="00242982">
      <w:pPr>
        <w:rPr>
          <w:rFonts w:ascii="ＭＳ ゴシック" w:hAnsi="ＭＳ ゴシック"/>
          <w:sz w:val="21"/>
          <w:szCs w:val="21"/>
        </w:rPr>
      </w:pPr>
      <w:r>
        <w:rPr>
          <w:rFonts w:ascii="ＭＳ ゴシック" w:hAnsi="ＭＳ ゴシック" w:hint="eastAsia"/>
          <w:sz w:val="21"/>
          <w:szCs w:val="21"/>
        </w:rPr>
        <w:t>（２）</w:t>
      </w:r>
      <w:r w:rsidR="001E2F80" w:rsidRPr="006965F7">
        <w:rPr>
          <w:rFonts w:ascii="ＭＳ ゴシック" w:hAnsi="ＭＳ ゴシック" w:hint="eastAsia"/>
          <w:sz w:val="21"/>
          <w:szCs w:val="21"/>
        </w:rPr>
        <w:t>次のいずれにも該当しない</w:t>
      </w:r>
      <w:r w:rsidR="00534AF2" w:rsidRPr="006965F7">
        <w:rPr>
          <w:rFonts w:ascii="ＭＳ ゴシック" w:hAnsi="ＭＳ ゴシック" w:hint="eastAsia"/>
          <w:sz w:val="21"/>
          <w:szCs w:val="21"/>
        </w:rPr>
        <w:t>者</w:t>
      </w:r>
      <w:r w:rsidR="001E2F80" w:rsidRPr="006965F7">
        <w:rPr>
          <w:rFonts w:ascii="ＭＳ ゴシック" w:hAnsi="ＭＳ ゴシック" w:hint="eastAsia"/>
          <w:sz w:val="21"/>
          <w:szCs w:val="21"/>
        </w:rPr>
        <w:t>であること</w:t>
      </w:r>
      <w:r w:rsidR="004B5906" w:rsidRPr="006965F7">
        <w:rPr>
          <w:rFonts w:ascii="ＭＳ ゴシック" w:hAnsi="ＭＳ ゴシック" w:hint="eastAsia"/>
          <w:sz w:val="21"/>
          <w:szCs w:val="21"/>
        </w:rPr>
        <w:t>。</w:t>
      </w:r>
    </w:p>
    <w:p w14:paraId="6B7CDDCC" w14:textId="3C4B1386" w:rsidR="004B5906" w:rsidRPr="006965F7" w:rsidRDefault="00534AF2" w:rsidP="00534AF2">
      <w:pPr>
        <w:ind w:left="840" w:hangingChars="400" w:hanging="840"/>
        <w:rPr>
          <w:rFonts w:ascii="ＭＳ ゴシック" w:hAnsi="ＭＳ ゴシック"/>
          <w:sz w:val="21"/>
          <w:szCs w:val="21"/>
        </w:rPr>
      </w:pPr>
      <w:r w:rsidRPr="006965F7">
        <w:rPr>
          <w:rFonts w:ascii="ＭＳ ゴシック" w:hAnsi="ＭＳ ゴシック" w:hint="eastAsia"/>
          <w:sz w:val="21"/>
          <w:szCs w:val="21"/>
        </w:rPr>
        <w:t xml:space="preserve">　　</w:t>
      </w:r>
      <w:r w:rsidR="006965F7">
        <w:rPr>
          <w:rFonts w:ascii="ＭＳ ゴシック" w:hAnsi="ＭＳ ゴシック" w:hint="eastAsia"/>
          <w:sz w:val="21"/>
          <w:szCs w:val="21"/>
        </w:rPr>
        <w:t>①</w:t>
      </w:r>
      <w:r w:rsidRPr="006965F7">
        <w:rPr>
          <w:rFonts w:ascii="ＭＳ ゴシック" w:hAnsi="ＭＳ ゴシック" w:hint="eastAsia"/>
          <w:sz w:val="21"/>
          <w:szCs w:val="21"/>
        </w:rPr>
        <w:t xml:space="preserve">　禁錮以上の刑に処せられ、その執行を終わるまで又はその執行を受けることがなくなるまでの者</w:t>
      </w:r>
    </w:p>
    <w:p w14:paraId="3055DCD0" w14:textId="1B65D942" w:rsidR="00534AF2" w:rsidRPr="006965F7" w:rsidRDefault="00534AF2" w:rsidP="00534AF2">
      <w:pPr>
        <w:ind w:left="840" w:hangingChars="400" w:hanging="840"/>
        <w:rPr>
          <w:rFonts w:ascii="ＭＳ ゴシック" w:hAnsi="ＭＳ ゴシック"/>
          <w:sz w:val="21"/>
          <w:szCs w:val="21"/>
        </w:rPr>
      </w:pPr>
      <w:r w:rsidRPr="006965F7">
        <w:rPr>
          <w:rFonts w:ascii="ＭＳ ゴシック" w:hAnsi="ＭＳ ゴシック" w:hint="eastAsia"/>
          <w:sz w:val="21"/>
          <w:szCs w:val="21"/>
        </w:rPr>
        <w:t xml:space="preserve">　　</w:t>
      </w:r>
      <w:r w:rsidR="006965F7">
        <w:rPr>
          <w:rFonts w:ascii="ＭＳ ゴシック" w:hAnsi="ＭＳ ゴシック" w:hint="eastAsia"/>
          <w:sz w:val="21"/>
          <w:szCs w:val="21"/>
        </w:rPr>
        <w:t>②</w:t>
      </w:r>
      <w:r w:rsidRPr="006965F7">
        <w:rPr>
          <w:rFonts w:ascii="ＭＳ ゴシック" w:hAnsi="ＭＳ ゴシック" w:hint="eastAsia"/>
          <w:sz w:val="21"/>
          <w:szCs w:val="21"/>
        </w:rPr>
        <w:t xml:space="preserve">　青森県の職員として懲戒免職の処分を受け、その処分の日から２年を経過しない者</w:t>
      </w:r>
    </w:p>
    <w:p w14:paraId="6904DB38" w14:textId="7CEDD7A5" w:rsidR="00534AF2" w:rsidRPr="006965F7" w:rsidRDefault="00534AF2" w:rsidP="00534AF2">
      <w:pPr>
        <w:ind w:left="840" w:hangingChars="400" w:hanging="840"/>
        <w:rPr>
          <w:rFonts w:ascii="ＭＳ ゴシック" w:hAnsi="ＭＳ ゴシック"/>
          <w:sz w:val="21"/>
          <w:szCs w:val="21"/>
        </w:rPr>
      </w:pPr>
      <w:r w:rsidRPr="006965F7">
        <w:rPr>
          <w:rFonts w:ascii="ＭＳ ゴシック" w:hAnsi="ＭＳ ゴシック" w:hint="eastAsia"/>
          <w:sz w:val="21"/>
          <w:szCs w:val="21"/>
        </w:rPr>
        <w:t xml:space="preserve">　　</w:t>
      </w:r>
      <w:r w:rsidR="006965F7">
        <w:rPr>
          <w:rFonts w:ascii="ＭＳ ゴシック" w:hAnsi="ＭＳ ゴシック" w:hint="eastAsia"/>
          <w:sz w:val="21"/>
          <w:szCs w:val="21"/>
        </w:rPr>
        <w:t>③</w:t>
      </w:r>
      <w:r w:rsidRPr="006965F7">
        <w:rPr>
          <w:rFonts w:ascii="ＭＳ ゴシック" w:hAnsi="ＭＳ ゴシック" w:hint="eastAsia"/>
          <w:sz w:val="21"/>
          <w:szCs w:val="21"/>
        </w:rPr>
        <w:t xml:space="preserve">　日本国憲法施行の日以後において、日本国憲法又はその下に成立した政府を暴力で破壊することを主張する政党その他の団体を結成し、又はこれに加入した者</w:t>
      </w:r>
    </w:p>
    <w:p w14:paraId="0E5DB21D" w14:textId="77777777" w:rsidR="00122EE3" w:rsidRPr="006965F7" w:rsidRDefault="00122EE3">
      <w:pPr>
        <w:rPr>
          <w:rFonts w:ascii="ＭＳ ゴシック" w:hAnsi="ＭＳ ゴシック"/>
          <w:b/>
          <w:sz w:val="21"/>
          <w:szCs w:val="21"/>
        </w:rPr>
      </w:pPr>
      <w:r w:rsidRPr="006965F7">
        <w:rPr>
          <w:rFonts w:ascii="ＭＳ ゴシック" w:hAnsi="ＭＳ ゴシック" w:hint="eastAsia"/>
          <w:sz w:val="21"/>
          <w:szCs w:val="21"/>
        </w:rPr>
        <w:t xml:space="preserve">　</w:t>
      </w:r>
    </w:p>
    <w:p w14:paraId="3B86AEAB" w14:textId="77777777" w:rsidR="00122EE3" w:rsidRPr="006965F7" w:rsidRDefault="00122EE3">
      <w:pPr>
        <w:rPr>
          <w:rFonts w:ascii="ＭＳ ゴシック" w:hAnsi="ＭＳ ゴシック"/>
          <w:sz w:val="21"/>
          <w:szCs w:val="21"/>
        </w:rPr>
      </w:pPr>
      <w:r w:rsidRPr="006965F7">
        <w:rPr>
          <w:rFonts w:ascii="ＭＳ ゴシック" w:hAnsi="ＭＳ ゴシック" w:hint="eastAsia"/>
          <w:sz w:val="21"/>
          <w:szCs w:val="21"/>
        </w:rPr>
        <w:t xml:space="preserve">５　</w:t>
      </w:r>
      <w:r w:rsidR="00D20BB1" w:rsidRPr="006965F7">
        <w:rPr>
          <w:rFonts w:ascii="ＭＳ ゴシック" w:hAnsi="ＭＳ ゴシック" w:hint="eastAsia"/>
          <w:sz w:val="21"/>
          <w:szCs w:val="21"/>
        </w:rPr>
        <w:t>選考方法</w:t>
      </w:r>
    </w:p>
    <w:p w14:paraId="38E7AF70" w14:textId="3AB9A231" w:rsidR="00D20BB1" w:rsidRPr="006965F7" w:rsidRDefault="00D20BB1">
      <w:pPr>
        <w:rPr>
          <w:rFonts w:ascii="ＭＳ ゴシック" w:hAnsi="ＭＳ ゴシック"/>
          <w:sz w:val="21"/>
          <w:szCs w:val="21"/>
        </w:rPr>
      </w:pPr>
      <w:r w:rsidRPr="006965F7">
        <w:rPr>
          <w:rFonts w:ascii="ＭＳ ゴシック" w:hAnsi="ＭＳ ゴシック" w:hint="eastAsia"/>
          <w:sz w:val="21"/>
          <w:szCs w:val="21"/>
        </w:rPr>
        <w:t xml:space="preserve">　　</w:t>
      </w:r>
      <w:r w:rsidR="002F1DF1" w:rsidRPr="006965F7">
        <w:rPr>
          <w:rFonts w:ascii="ＭＳ ゴシック" w:hAnsi="ＭＳ ゴシック" w:hint="eastAsia"/>
          <w:sz w:val="21"/>
          <w:szCs w:val="21"/>
        </w:rPr>
        <w:t>随時書類選考後、面接を実施し決定します。</w:t>
      </w:r>
    </w:p>
    <w:p w14:paraId="57BD3BC3" w14:textId="77777777" w:rsidR="00F03358" w:rsidRPr="006965F7" w:rsidRDefault="00F03358" w:rsidP="00F03358">
      <w:pPr>
        <w:ind w:firstLineChars="200" w:firstLine="420"/>
        <w:rPr>
          <w:rFonts w:ascii="ＭＳ ゴシック" w:hAnsi="ＭＳ ゴシック"/>
          <w:sz w:val="21"/>
          <w:szCs w:val="21"/>
        </w:rPr>
      </w:pPr>
      <w:r w:rsidRPr="006965F7">
        <w:rPr>
          <w:rFonts w:ascii="ＭＳ ゴシック" w:hAnsi="ＭＳ ゴシック" w:hint="eastAsia"/>
          <w:sz w:val="21"/>
          <w:szCs w:val="21"/>
        </w:rPr>
        <w:t>面接選考合格者に対しては、採用に当たっての健康診断書を提出していただきます。</w:t>
      </w:r>
    </w:p>
    <w:p w14:paraId="11AA8966" w14:textId="3044CAE1" w:rsidR="00F03358" w:rsidRPr="006965F7" w:rsidRDefault="00F03358" w:rsidP="00F03358">
      <w:pPr>
        <w:rPr>
          <w:rFonts w:ascii="ＭＳ ゴシック" w:hAnsi="ＭＳ ゴシック"/>
          <w:sz w:val="21"/>
          <w:szCs w:val="21"/>
        </w:rPr>
      </w:pPr>
      <w:r w:rsidRPr="006965F7">
        <w:rPr>
          <w:rFonts w:ascii="ＭＳ ゴシック" w:hAnsi="ＭＳ ゴシック" w:hint="eastAsia"/>
          <w:sz w:val="21"/>
          <w:szCs w:val="21"/>
        </w:rPr>
        <w:t xml:space="preserve">　　※</w:t>
      </w:r>
      <w:r w:rsidR="00E91948">
        <w:rPr>
          <w:rFonts w:ascii="ＭＳ ゴシック" w:hAnsi="ＭＳ ゴシック" w:hint="eastAsia"/>
          <w:sz w:val="21"/>
          <w:szCs w:val="21"/>
        </w:rPr>
        <w:t xml:space="preserve">　</w:t>
      </w:r>
      <w:r w:rsidRPr="006965F7">
        <w:rPr>
          <w:rFonts w:ascii="ＭＳ ゴシック" w:hAnsi="ＭＳ ゴシック" w:hint="eastAsia"/>
          <w:sz w:val="21"/>
          <w:szCs w:val="21"/>
        </w:rPr>
        <w:t>健康診断の結果、勤務に支障を生じると認められる場合は採用されないこともあります。</w:t>
      </w:r>
    </w:p>
    <w:p w14:paraId="5665D490" w14:textId="77777777" w:rsidR="00F03358" w:rsidRPr="006965F7" w:rsidRDefault="00F03358" w:rsidP="00F03358">
      <w:pPr>
        <w:rPr>
          <w:rFonts w:ascii="ＭＳ ゴシック" w:hAnsi="ＭＳ ゴシック"/>
          <w:sz w:val="21"/>
          <w:szCs w:val="21"/>
        </w:rPr>
      </w:pPr>
    </w:p>
    <w:p w14:paraId="1B986F3B" w14:textId="77777777" w:rsidR="00F03358" w:rsidRPr="006965F7" w:rsidRDefault="00F03358" w:rsidP="00F03358">
      <w:pPr>
        <w:rPr>
          <w:rFonts w:ascii="ＭＳ ゴシック" w:hAnsi="ＭＳ ゴシック"/>
          <w:sz w:val="21"/>
          <w:szCs w:val="21"/>
        </w:rPr>
      </w:pPr>
      <w:r w:rsidRPr="006965F7">
        <w:rPr>
          <w:rFonts w:ascii="ＭＳ ゴシック" w:hAnsi="ＭＳ ゴシック" w:hint="eastAsia"/>
          <w:sz w:val="21"/>
          <w:szCs w:val="21"/>
        </w:rPr>
        <w:t>６　応募手続き</w:t>
      </w:r>
    </w:p>
    <w:p w14:paraId="41EFF8E2" w14:textId="77777777" w:rsidR="00F03358" w:rsidRPr="006965F7" w:rsidRDefault="00F03358" w:rsidP="00F03358">
      <w:pPr>
        <w:rPr>
          <w:rFonts w:ascii="ＭＳ ゴシック" w:hAnsi="ＭＳ ゴシック"/>
          <w:sz w:val="21"/>
          <w:szCs w:val="21"/>
        </w:rPr>
      </w:pPr>
      <w:r w:rsidRPr="006965F7">
        <w:rPr>
          <w:rFonts w:ascii="ＭＳ ゴシック" w:hAnsi="ＭＳ ゴシック" w:hint="eastAsia"/>
          <w:sz w:val="21"/>
          <w:szCs w:val="21"/>
        </w:rPr>
        <w:t>（１）応募書類</w:t>
      </w:r>
    </w:p>
    <w:p w14:paraId="2E2BD6C3" w14:textId="6544AE3A" w:rsidR="00F03358" w:rsidRPr="006965F7" w:rsidRDefault="00F03358" w:rsidP="00F03358">
      <w:pPr>
        <w:rPr>
          <w:rFonts w:ascii="ＭＳ ゴシック" w:hAnsi="ＭＳ ゴシック"/>
          <w:sz w:val="21"/>
          <w:szCs w:val="21"/>
        </w:rPr>
      </w:pPr>
      <w:r w:rsidRPr="006965F7">
        <w:rPr>
          <w:rFonts w:ascii="ＭＳ ゴシック" w:hAnsi="ＭＳ ゴシック" w:hint="eastAsia"/>
          <w:sz w:val="21"/>
          <w:szCs w:val="21"/>
        </w:rPr>
        <w:t xml:space="preserve">　　</w:t>
      </w:r>
      <w:r w:rsidR="00FD0806">
        <w:rPr>
          <w:rFonts w:ascii="ＭＳ ゴシック" w:hAnsi="ＭＳ ゴシック" w:hint="eastAsia"/>
          <w:sz w:val="21"/>
          <w:szCs w:val="21"/>
        </w:rPr>
        <w:t>・</w:t>
      </w:r>
      <w:r w:rsidRPr="006965F7">
        <w:rPr>
          <w:rFonts w:ascii="ＭＳ ゴシック" w:hAnsi="ＭＳ ゴシック" w:hint="eastAsia"/>
          <w:sz w:val="21"/>
          <w:szCs w:val="21"/>
        </w:rPr>
        <w:t>履歴書</w:t>
      </w:r>
    </w:p>
    <w:p w14:paraId="62DAB674" w14:textId="5A27F141" w:rsidR="00F03358" w:rsidRPr="006965F7" w:rsidRDefault="00F03358" w:rsidP="00F03358">
      <w:pPr>
        <w:rPr>
          <w:rFonts w:ascii="ＭＳ ゴシック" w:hAnsi="ＭＳ ゴシック"/>
          <w:sz w:val="21"/>
          <w:szCs w:val="21"/>
        </w:rPr>
      </w:pPr>
      <w:r w:rsidRPr="006965F7">
        <w:rPr>
          <w:rFonts w:ascii="ＭＳ ゴシック" w:hAnsi="ＭＳ ゴシック" w:hint="eastAsia"/>
          <w:sz w:val="21"/>
          <w:szCs w:val="21"/>
        </w:rPr>
        <w:t xml:space="preserve">　　　※</w:t>
      </w:r>
      <w:r w:rsidR="00E91948">
        <w:rPr>
          <w:rFonts w:ascii="ＭＳ ゴシック" w:hAnsi="ＭＳ ゴシック" w:hint="eastAsia"/>
          <w:sz w:val="21"/>
          <w:szCs w:val="21"/>
        </w:rPr>
        <w:t xml:space="preserve">　</w:t>
      </w:r>
      <w:r w:rsidRPr="006965F7">
        <w:rPr>
          <w:rFonts w:ascii="ＭＳ ゴシック" w:hAnsi="ＭＳ ゴシック" w:hint="eastAsia"/>
          <w:sz w:val="21"/>
          <w:szCs w:val="21"/>
        </w:rPr>
        <w:t>選考後の応募書類は返却いたしませんので、あらかじめご了承願います。</w:t>
      </w:r>
    </w:p>
    <w:p w14:paraId="7B966225" w14:textId="77777777" w:rsidR="00F03358" w:rsidRPr="006965F7" w:rsidRDefault="00F03358" w:rsidP="00F03358">
      <w:pPr>
        <w:rPr>
          <w:rFonts w:ascii="ＭＳ ゴシック" w:hAnsi="ＭＳ ゴシック"/>
          <w:sz w:val="21"/>
          <w:szCs w:val="21"/>
        </w:rPr>
      </w:pPr>
      <w:r w:rsidRPr="006965F7">
        <w:rPr>
          <w:rFonts w:ascii="ＭＳ ゴシック" w:hAnsi="ＭＳ ゴシック" w:hint="eastAsia"/>
          <w:sz w:val="21"/>
          <w:szCs w:val="21"/>
        </w:rPr>
        <w:t>（２）申し込み方法</w:t>
      </w:r>
    </w:p>
    <w:p w14:paraId="534015C2" w14:textId="77777777" w:rsidR="00F03358" w:rsidRPr="006965F7" w:rsidRDefault="00F03358" w:rsidP="00F03358">
      <w:pPr>
        <w:rPr>
          <w:rFonts w:ascii="ＭＳ ゴシック" w:hAnsi="ＭＳ ゴシック"/>
          <w:sz w:val="21"/>
          <w:szCs w:val="21"/>
        </w:rPr>
      </w:pPr>
      <w:r w:rsidRPr="006965F7">
        <w:rPr>
          <w:rFonts w:ascii="ＭＳ ゴシック" w:hAnsi="ＭＳ ゴシック" w:hint="eastAsia"/>
          <w:sz w:val="21"/>
          <w:szCs w:val="21"/>
        </w:rPr>
        <w:t xml:space="preserve">　　　直接持参する場合は、上記の提出書類を下記の申込先に提出してください。</w:t>
      </w:r>
    </w:p>
    <w:p w14:paraId="5C8F981B" w14:textId="096F0AED" w:rsidR="00F03358" w:rsidRPr="006965F7" w:rsidRDefault="00F03358" w:rsidP="006965F7">
      <w:pPr>
        <w:ind w:left="420" w:hangingChars="200" w:hanging="420"/>
        <w:rPr>
          <w:rFonts w:ascii="ＭＳ ゴシック" w:hAnsi="ＭＳ ゴシック"/>
          <w:sz w:val="21"/>
          <w:szCs w:val="21"/>
        </w:rPr>
      </w:pPr>
      <w:r w:rsidRPr="006965F7">
        <w:rPr>
          <w:rFonts w:ascii="ＭＳ ゴシック" w:hAnsi="ＭＳ ゴシック" w:hint="eastAsia"/>
          <w:sz w:val="21"/>
          <w:szCs w:val="21"/>
        </w:rPr>
        <w:t xml:space="preserve">　　　郵送する場合は、封筒の表に「介助職員応募書類在中」と朱書きで記入し、履歴書を下記の申込先へ送付してください。</w:t>
      </w:r>
    </w:p>
    <w:p w14:paraId="0BCB1B7A" w14:textId="77777777" w:rsidR="00F03358" w:rsidRPr="006965F7" w:rsidRDefault="00F03358" w:rsidP="00F03358">
      <w:pPr>
        <w:rPr>
          <w:rFonts w:ascii="ＭＳ ゴシック" w:hAnsi="ＭＳ ゴシック"/>
          <w:sz w:val="21"/>
          <w:szCs w:val="21"/>
        </w:rPr>
      </w:pPr>
      <w:r w:rsidRPr="006965F7">
        <w:rPr>
          <w:rFonts w:ascii="ＭＳ ゴシック" w:hAnsi="ＭＳ ゴシック" w:hint="eastAsia"/>
          <w:sz w:val="21"/>
          <w:szCs w:val="21"/>
        </w:rPr>
        <w:t>（３）申込先</w:t>
      </w:r>
    </w:p>
    <w:p w14:paraId="09E9DEBB" w14:textId="6FE3E76C" w:rsidR="00F03358" w:rsidRPr="006965F7" w:rsidRDefault="00F03358" w:rsidP="00F03358">
      <w:pPr>
        <w:rPr>
          <w:rFonts w:ascii="ＭＳ ゴシック" w:hAnsi="ＭＳ ゴシック"/>
          <w:sz w:val="21"/>
          <w:szCs w:val="21"/>
        </w:rPr>
      </w:pPr>
      <w:r w:rsidRPr="006965F7">
        <w:rPr>
          <w:rFonts w:ascii="ＭＳ ゴシック" w:hAnsi="ＭＳ ゴシック" w:hint="eastAsia"/>
          <w:sz w:val="21"/>
          <w:szCs w:val="21"/>
        </w:rPr>
        <w:t xml:space="preserve">　</w:t>
      </w:r>
      <w:r w:rsidR="006965F7">
        <w:rPr>
          <w:rFonts w:ascii="ＭＳ ゴシック" w:hAnsi="ＭＳ ゴシック" w:hint="eastAsia"/>
          <w:sz w:val="21"/>
          <w:szCs w:val="21"/>
        </w:rPr>
        <w:t xml:space="preserve">　</w:t>
      </w:r>
      <w:r w:rsidRPr="006965F7">
        <w:rPr>
          <w:rFonts w:ascii="ＭＳ ゴシック" w:hAnsi="ＭＳ ゴシック" w:hint="eastAsia"/>
          <w:sz w:val="21"/>
          <w:szCs w:val="21"/>
        </w:rPr>
        <w:t xml:space="preserve">　青森県立青森第一高等養護学校事務室「介助職員」募集担当</w:t>
      </w:r>
    </w:p>
    <w:p w14:paraId="6C126361" w14:textId="7D18D5F7" w:rsidR="00F03358" w:rsidRPr="006965F7" w:rsidRDefault="00F03358" w:rsidP="00F03358">
      <w:pPr>
        <w:rPr>
          <w:rFonts w:ascii="ＭＳ ゴシック" w:hAnsi="ＭＳ ゴシック"/>
          <w:sz w:val="21"/>
          <w:szCs w:val="21"/>
        </w:rPr>
      </w:pPr>
      <w:r w:rsidRPr="006965F7">
        <w:rPr>
          <w:rFonts w:ascii="ＭＳ ゴシック" w:hAnsi="ＭＳ ゴシック" w:hint="eastAsia"/>
          <w:sz w:val="21"/>
          <w:szCs w:val="21"/>
        </w:rPr>
        <w:t xml:space="preserve">　　</w:t>
      </w:r>
      <w:r w:rsidR="006965F7">
        <w:rPr>
          <w:rFonts w:ascii="ＭＳ ゴシック" w:hAnsi="ＭＳ ゴシック" w:hint="eastAsia"/>
          <w:sz w:val="21"/>
          <w:szCs w:val="21"/>
        </w:rPr>
        <w:t xml:space="preserve">　</w:t>
      </w:r>
      <w:r w:rsidRPr="006965F7">
        <w:rPr>
          <w:rFonts w:ascii="ＭＳ ゴシック" w:hAnsi="ＭＳ ゴシック" w:hint="eastAsia"/>
          <w:sz w:val="21"/>
          <w:szCs w:val="21"/>
        </w:rPr>
        <w:t>〒</w:t>
      </w:r>
      <w:r w:rsidRPr="006965F7">
        <w:rPr>
          <w:rFonts w:ascii="ＭＳ ゴシック" w:hAnsi="ＭＳ ゴシック"/>
          <w:sz w:val="21"/>
          <w:szCs w:val="21"/>
        </w:rPr>
        <w:t>038-0057　青森市大字西田沢字浜田３６８　　電話０１７－７８</w:t>
      </w:r>
      <w:r w:rsidRPr="006965F7">
        <w:rPr>
          <w:rFonts w:ascii="ＭＳ ゴシック" w:hAnsi="ＭＳ ゴシック" w:hint="eastAsia"/>
          <w:sz w:val="21"/>
          <w:szCs w:val="21"/>
        </w:rPr>
        <w:t>８</w:t>
      </w:r>
      <w:r w:rsidRPr="006965F7">
        <w:rPr>
          <w:rFonts w:ascii="ＭＳ ゴシック" w:hAnsi="ＭＳ ゴシック"/>
          <w:sz w:val="21"/>
          <w:szCs w:val="21"/>
        </w:rPr>
        <w:t>－０５７１</w:t>
      </w:r>
    </w:p>
    <w:p w14:paraId="187B69F7" w14:textId="77777777" w:rsidR="00F03358" w:rsidRPr="006965F7" w:rsidRDefault="00F03358" w:rsidP="00F03358">
      <w:pPr>
        <w:rPr>
          <w:rFonts w:ascii="ＭＳ ゴシック" w:hAnsi="ＭＳ ゴシック"/>
          <w:sz w:val="21"/>
          <w:szCs w:val="21"/>
        </w:rPr>
      </w:pPr>
      <w:r w:rsidRPr="006965F7">
        <w:rPr>
          <w:rFonts w:ascii="ＭＳ ゴシック" w:hAnsi="ＭＳ ゴシック" w:hint="eastAsia"/>
          <w:sz w:val="21"/>
          <w:szCs w:val="21"/>
        </w:rPr>
        <w:t>（４）受付期間</w:t>
      </w:r>
    </w:p>
    <w:p w14:paraId="519CE798" w14:textId="668D9642" w:rsidR="00F03358" w:rsidRPr="006965F7" w:rsidRDefault="00F03358" w:rsidP="006965F7">
      <w:pPr>
        <w:ind w:firstLineChars="300" w:firstLine="630"/>
        <w:rPr>
          <w:rFonts w:ascii="ＭＳ ゴシック" w:hAnsi="ＭＳ ゴシック"/>
          <w:sz w:val="21"/>
          <w:szCs w:val="21"/>
        </w:rPr>
      </w:pPr>
      <w:r w:rsidRPr="006965F7">
        <w:rPr>
          <w:rFonts w:ascii="ＭＳ ゴシック" w:hAnsi="ＭＳ ゴシック" w:hint="eastAsia"/>
          <w:sz w:val="21"/>
          <w:szCs w:val="21"/>
        </w:rPr>
        <w:t>随時受け付けしますが、土曜日、日曜日、祝日は受け付けしません。</w:t>
      </w:r>
    </w:p>
    <w:p w14:paraId="0B6D9B46" w14:textId="77777777" w:rsidR="00F03358" w:rsidRPr="006965F7" w:rsidRDefault="00F03358" w:rsidP="006965F7">
      <w:pPr>
        <w:ind w:firstLineChars="300" w:firstLine="630"/>
        <w:rPr>
          <w:rFonts w:ascii="ＭＳ ゴシック" w:hAnsi="ＭＳ ゴシック"/>
          <w:sz w:val="21"/>
          <w:szCs w:val="21"/>
        </w:rPr>
      </w:pPr>
      <w:r w:rsidRPr="006965F7">
        <w:rPr>
          <w:rFonts w:ascii="ＭＳ ゴシック" w:hAnsi="ＭＳ ゴシック" w:hint="eastAsia"/>
          <w:sz w:val="21"/>
          <w:szCs w:val="21"/>
        </w:rPr>
        <w:t>受付時間は、午前８時１５分から午後４時４５分までです。</w:t>
      </w:r>
    </w:p>
    <w:p w14:paraId="6B458F74" w14:textId="77777777" w:rsidR="00F03358" w:rsidRPr="006965F7" w:rsidRDefault="00F03358" w:rsidP="00F03358">
      <w:pPr>
        <w:rPr>
          <w:rFonts w:ascii="ＭＳ ゴシック" w:hAnsi="ＭＳ ゴシック"/>
          <w:sz w:val="21"/>
          <w:szCs w:val="21"/>
        </w:rPr>
      </w:pPr>
    </w:p>
    <w:p w14:paraId="669D490D" w14:textId="77777777" w:rsidR="00F03358" w:rsidRPr="006965F7" w:rsidRDefault="00F03358" w:rsidP="00F03358">
      <w:pPr>
        <w:rPr>
          <w:rFonts w:ascii="ＭＳ ゴシック" w:hAnsi="ＭＳ ゴシック"/>
          <w:sz w:val="21"/>
          <w:szCs w:val="21"/>
        </w:rPr>
      </w:pPr>
      <w:r w:rsidRPr="006965F7">
        <w:rPr>
          <w:rFonts w:ascii="ＭＳ ゴシック" w:hAnsi="ＭＳ ゴシック" w:hint="eastAsia"/>
          <w:sz w:val="21"/>
          <w:szCs w:val="21"/>
        </w:rPr>
        <w:t>７　結果発表</w:t>
      </w:r>
    </w:p>
    <w:p w14:paraId="3B0877ED" w14:textId="61AF8D93" w:rsidR="00F03358" w:rsidRPr="006965F7" w:rsidRDefault="00F03358" w:rsidP="00AB207A">
      <w:pPr>
        <w:ind w:firstLineChars="200" w:firstLine="420"/>
        <w:rPr>
          <w:rFonts w:ascii="ＭＳ ゴシック" w:hAnsi="ＭＳ ゴシック"/>
          <w:sz w:val="21"/>
          <w:szCs w:val="21"/>
        </w:rPr>
      </w:pPr>
      <w:r w:rsidRPr="006965F7">
        <w:rPr>
          <w:rFonts w:ascii="ＭＳ ゴシック" w:hAnsi="ＭＳ ゴシック" w:hint="eastAsia"/>
          <w:sz w:val="21"/>
          <w:szCs w:val="21"/>
        </w:rPr>
        <w:t>選考結果は</w:t>
      </w:r>
      <w:r w:rsidR="00613AC3">
        <w:rPr>
          <w:rFonts w:ascii="ＭＳ ゴシック" w:hAnsi="ＭＳ ゴシック" w:hint="eastAsia"/>
          <w:sz w:val="21"/>
          <w:szCs w:val="21"/>
        </w:rPr>
        <w:t>別途、</w:t>
      </w:r>
      <w:r w:rsidRPr="006965F7">
        <w:rPr>
          <w:rFonts w:ascii="ＭＳ ゴシック" w:hAnsi="ＭＳ ゴシック" w:hint="eastAsia"/>
          <w:sz w:val="21"/>
          <w:szCs w:val="21"/>
        </w:rPr>
        <w:t>通知します。</w:t>
      </w:r>
    </w:p>
    <w:p w14:paraId="4EED90C5" w14:textId="77777777" w:rsidR="00F03358" w:rsidRPr="006965F7" w:rsidRDefault="00F03358" w:rsidP="00F03358">
      <w:pPr>
        <w:rPr>
          <w:rFonts w:ascii="ＭＳ ゴシック" w:hAnsi="ＭＳ ゴシック"/>
          <w:sz w:val="21"/>
          <w:szCs w:val="21"/>
        </w:rPr>
      </w:pPr>
    </w:p>
    <w:p w14:paraId="0AD7AEF6" w14:textId="77777777" w:rsidR="00F03358" w:rsidRPr="006965F7" w:rsidRDefault="00F03358" w:rsidP="00F03358">
      <w:pPr>
        <w:rPr>
          <w:rFonts w:ascii="ＭＳ ゴシック" w:hAnsi="ＭＳ ゴシック"/>
          <w:sz w:val="21"/>
          <w:szCs w:val="21"/>
        </w:rPr>
      </w:pPr>
      <w:r w:rsidRPr="006965F7">
        <w:rPr>
          <w:rFonts w:ascii="ＭＳ ゴシック" w:hAnsi="ＭＳ ゴシック" w:hint="eastAsia"/>
          <w:sz w:val="21"/>
          <w:szCs w:val="21"/>
        </w:rPr>
        <w:t>８　電話照会先</w:t>
      </w:r>
    </w:p>
    <w:p w14:paraId="0F5FBB3B" w14:textId="2F5DAE6F" w:rsidR="00F03358" w:rsidRPr="006965F7" w:rsidRDefault="00AB207A" w:rsidP="00AB207A">
      <w:pPr>
        <w:ind w:firstLineChars="200" w:firstLine="420"/>
        <w:rPr>
          <w:rFonts w:ascii="ＭＳ ゴシック" w:hAnsi="ＭＳ ゴシック"/>
          <w:sz w:val="21"/>
          <w:szCs w:val="21"/>
        </w:rPr>
      </w:pPr>
      <w:r>
        <w:rPr>
          <w:rFonts w:ascii="ＭＳ ゴシック" w:hAnsi="ＭＳ ゴシック" w:hint="eastAsia"/>
          <w:sz w:val="21"/>
          <w:szCs w:val="21"/>
        </w:rPr>
        <w:t>青森県立青森第一高等養護学校事務室「介助職員」募集担当</w:t>
      </w:r>
    </w:p>
    <w:p w14:paraId="0D097D05" w14:textId="1379F8E1" w:rsidR="002F1DF1" w:rsidRPr="006965F7" w:rsidRDefault="00F03358" w:rsidP="00AB207A">
      <w:pPr>
        <w:ind w:firstLineChars="200" w:firstLine="420"/>
        <w:rPr>
          <w:rFonts w:ascii="ＭＳ ゴシック" w:hAnsi="ＭＳ ゴシック"/>
          <w:sz w:val="21"/>
          <w:szCs w:val="21"/>
        </w:rPr>
      </w:pPr>
      <w:r w:rsidRPr="006965F7">
        <w:rPr>
          <w:rFonts w:ascii="ＭＳ ゴシック" w:hAnsi="ＭＳ ゴシック" w:hint="eastAsia"/>
          <w:sz w:val="21"/>
          <w:szCs w:val="21"/>
        </w:rPr>
        <w:t>電話０１７－７８８－０５７１</w:t>
      </w:r>
    </w:p>
    <w:sectPr w:rsidR="002F1DF1" w:rsidRPr="006965F7" w:rsidSect="008307DF">
      <w:pgSz w:w="11906" w:h="16838" w:code="9"/>
      <w:pgMar w:top="1134" w:right="1134" w:bottom="1134" w:left="1134" w:header="851" w:footer="992"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DDC3F" w14:textId="77777777" w:rsidR="007B14CF" w:rsidRDefault="007B14CF" w:rsidP="00207739">
      <w:r>
        <w:separator/>
      </w:r>
    </w:p>
  </w:endnote>
  <w:endnote w:type="continuationSeparator" w:id="0">
    <w:p w14:paraId="5E15CFD1" w14:textId="77777777" w:rsidR="007B14CF" w:rsidRDefault="007B14CF" w:rsidP="00207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F2D82" w14:textId="77777777" w:rsidR="007B14CF" w:rsidRDefault="007B14CF" w:rsidP="00207739">
      <w:r>
        <w:separator/>
      </w:r>
    </w:p>
  </w:footnote>
  <w:footnote w:type="continuationSeparator" w:id="0">
    <w:p w14:paraId="00FE7A10" w14:textId="77777777" w:rsidR="007B14CF" w:rsidRDefault="007B14CF" w:rsidP="002077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37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909"/>
    <w:rsid w:val="000112C4"/>
    <w:rsid w:val="00051BCC"/>
    <w:rsid w:val="00056884"/>
    <w:rsid w:val="000703BC"/>
    <w:rsid w:val="001033A0"/>
    <w:rsid w:val="00122EE3"/>
    <w:rsid w:val="001E2F80"/>
    <w:rsid w:val="00207739"/>
    <w:rsid w:val="00242982"/>
    <w:rsid w:val="00245A13"/>
    <w:rsid w:val="0029280E"/>
    <w:rsid w:val="002A6758"/>
    <w:rsid w:val="002A6A37"/>
    <w:rsid w:val="002E55FE"/>
    <w:rsid w:val="002F1DF1"/>
    <w:rsid w:val="003104C0"/>
    <w:rsid w:val="003222FF"/>
    <w:rsid w:val="00324305"/>
    <w:rsid w:val="003D670E"/>
    <w:rsid w:val="003E4E95"/>
    <w:rsid w:val="003F4B2A"/>
    <w:rsid w:val="004B5906"/>
    <w:rsid w:val="004F466F"/>
    <w:rsid w:val="00502028"/>
    <w:rsid w:val="00507A1D"/>
    <w:rsid w:val="00534AF2"/>
    <w:rsid w:val="00580B0B"/>
    <w:rsid w:val="00613AC3"/>
    <w:rsid w:val="00663AED"/>
    <w:rsid w:val="006965F7"/>
    <w:rsid w:val="00764D0A"/>
    <w:rsid w:val="007B14CF"/>
    <w:rsid w:val="008307DF"/>
    <w:rsid w:val="00851B46"/>
    <w:rsid w:val="008601FE"/>
    <w:rsid w:val="008C6DDA"/>
    <w:rsid w:val="008E1588"/>
    <w:rsid w:val="008E5BFF"/>
    <w:rsid w:val="00953909"/>
    <w:rsid w:val="00996A6D"/>
    <w:rsid w:val="00A36F7D"/>
    <w:rsid w:val="00AB207A"/>
    <w:rsid w:val="00B12A47"/>
    <w:rsid w:val="00BB7CF2"/>
    <w:rsid w:val="00BF0754"/>
    <w:rsid w:val="00C11B86"/>
    <w:rsid w:val="00CA1A01"/>
    <w:rsid w:val="00CA450B"/>
    <w:rsid w:val="00CF50D7"/>
    <w:rsid w:val="00D20BB1"/>
    <w:rsid w:val="00DA0C77"/>
    <w:rsid w:val="00DC12AF"/>
    <w:rsid w:val="00E00C31"/>
    <w:rsid w:val="00E1107D"/>
    <w:rsid w:val="00E47999"/>
    <w:rsid w:val="00E91948"/>
    <w:rsid w:val="00EE35B8"/>
    <w:rsid w:val="00F03358"/>
    <w:rsid w:val="00F504DA"/>
    <w:rsid w:val="00F94E85"/>
    <w:rsid w:val="00FC4983"/>
    <w:rsid w:val="00FD08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287510F"/>
  <w15:chartTrackingRefBased/>
  <w15:docId w15:val="{76C1D6F5-443C-48A0-A42D-21AD2DDBC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53909"/>
  </w:style>
  <w:style w:type="character" w:customStyle="1" w:styleId="a4">
    <w:name w:val="日付 (文字)"/>
    <w:basedOn w:val="a0"/>
    <w:link w:val="a3"/>
    <w:uiPriority w:val="99"/>
    <w:semiHidden/>
    <w:rsid w:val="00953909"/>
  </w:style>
  <w:style w:type="paragraph" w:styleId="a5">
    <w:name w:val="header"/>
    <w:basedOn w:val="a"/>
    <w:link w:val="a6"/>
    <w:uiPriority w:val="99"/>
    <w:unhideWhenUsed/>
    <w:rsid w:val="00207739"/>
    <w:pPr>
      <w:tabs>
        <w:tab w:val="center" w:pos="4252"/>
        <w:tab w:val="right" w:pos="8504"/>
      </w:tabs>
      <w:snapToGrid w:val="0"/>
    </w:pPr>
  </w:style>
  <w:style w:type="character" w:customStyle="1" w:styleId="a6">
    <w:name w:val="ヘッダー (文字)"/>
    <w:basedOn w:val="a0"/>
    <w:link w:val="a5"/>
    <w:uiPriority w:val="99"/>
    <w:rsid w:val="00207739"/>
  </w:style>
  <w:style w:type="paragraph" w:styleId="a7">
    <w:name w:val="footer"/>
    <w:basedOn w:val="a"/>
    <w:link w:val="a8"/>
    <w:uiPriority w:val="99"/>
    <w:unhideWhenUsed/>
    <w:rsid w:val="00207739"/>
    <w:pPr>
      <w:tabs>
        <w:tab w:val="center" w:pos="4252"/>
        <w:tab w:val="right" w:pos="8504"/>
      </w:tabs>
      <w:snapToGrid w:val="0"/>
    </w:pPr>
  </w:style>
  <w:style w:type="character" w:customStyle="1" w:styleId="a8">
    <w:name w:val="フッター (文字)"/>
    <w:basedOn w:val="a0"/>
    <w:link w:val="a7"/>
    <w:uiPriority w:val="99"/>
    <w:rsid w:val="00207739"/>
  </w:style>
  <w:style w:type="paragraph" w:styleId="a9">
    <w:name w:val="Balloon Text"/>
    <w:basedOn w:val="a"/>
    <w:link w:val="aa"/>
    <w:uiPriority w:val="99"/>
    <w:semiHidden/>
    <w:unhideWhenUsed/>
    <w:rsid w:val="00A36F7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36F7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910</TotalTime>
  <Pages>2</Pages>
  <Words>250</Words>
  <Characters>1426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t056</dc:creator>
  <cp:keywords/>
  <dc:description/>
  <cp:lastModifiedBy>村上　望</cp:lastModifiedBy>
  <cp:revision>32</cp:revision>
  <cp:lastPrinted>2026-02-26T00:33:00Z</cp:lastPrinted>
  <dcterms:created xsi:type="dcterms:W3CDTF">2020-03-16T04:49:00Z</dcterms:created>
  <dcterms:modified xsi:type="dcterms:W3CDTF">2026-02-26T06:28:00Z</dcterms:modified>
</cp:coreProperties>
</file>